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A1" w:rsidRDefault="00C56BA1" w:rsidP="00C56BA1">
      <w:pPr>
        <w:jc w:val="center"/>
        <w:rPr>
          <w:rFonts w:ascii="Times New Roman" w:hAnsi="Times New Roman" w:cs="Times New Roman"/>
          <w:b/>
          <w:sz w:val="52"/>
          <w:szCs w:val="52"/>
        </w:rPr>
      </w:pPr>
      <w:r>
        <w:rPr>
          <w:rFonts w:ascii="Times New Roman" w:hAnsi="Times New Roman" w:cs="Times New Roman"/>
          <w:b/>
          <w:sz w:val="52"/>
          <w:szCs w:val="52"/>
        </w:rPr>
        <w:t>Dasar Animasi</w:t>
      </w:r>
    </w:p>
    <w:p w:rsidR="00C56BA1" w:rsidRDefault="00C56BA1" w:rsidP="00C56BA1">
      <w:pPr>
        <w:jc w:val="center"/>
        <w:rPr>
          <w:rFonts w:ascii="Times New Roman" w:hAnsi="Times New Roman" w:cs="Times New Roman"/>
          <w:sz w:val="24"/>
          <w:szCs w:val="24"/>
        </w:rPr>
      </w:pPr>
      <w:r w:rsidRPr="00235572">
        <w:rPr>
          <w:rFonts w:ascii="Times New Roman" w:hAnsi="Times New Roman" w:cs="Times New Roman"/>
          <w:sz w:val="24"/>
          <w:szCs w:val="24"/>
        </w:rPr>
        <w:t>“</w:t>
      </w:r>
      <w:r>
        <w:rPr>
          <w:rFonts w:ascii="Times New Roman" w:hAnsi="Times New Roman" w:cs="Times New Roman"/>
          <w:sz w:val="24"/>
          <w:szCs w:val="24"/>
        </w:rPr>
        <w:t>Prinsip Animasi</w:t>
      </w:r>
      <w:r w:rsidRPr="00235572">
        <w:rPr>
          <w:rFonts w:ascii="Times New Roman" w:hAnsi="Times New Roman" w:cs="Times New Roman"/>
          <w:sz w:val="24"/>
          <w:szCs w:val="24"/>
        </w:rPr>
        <w:t>”</w:t>
      </w:r>
    </w:p>
    <w:p w:rsidR="00C56BA1" w:rsidRPr="00235572" w:rsidRDefault="00C56BA1" w:rsidP="00C56BA1">
      <w:pPr>
        <w:jc w:val="center"/>
        <w:rPr>
          <w:rFonts w:ascii="Times New Roman" w:hAnsi="Times New Roman" w:cs="Times New Roman"/>
          <w:sz w:val="24"/>
          <w:szCs w:val="24"/>
        </w:rPr>
      </w:pPr>
    </w:p>
    <w:p w:rsidR="00C56BA1" w:rsidRPr="00235572" w:rsidRDefault="00C56BA1" w:rsidP="00C56BA1">
      <w:pPr>
        <w:jc w:val="center"/>
        <w:rPr>
          <w:rFonts w:ascii="Times New Roman" w:hAnsi="Times New Roman" w:cs="Times New Roman"/>
          <w:b/>
          <w:sz w:val="52"/>
          <w:szCs w:val="52"/>
        </w:rPr>
      </w:pPr>
      <w:r w:rsidRPr="00235572">
        <w:rPr>
          <w:rFonts w:ascii="Times New Roman" w:hAnsi="Times New Roman" w:cs="Times New Roman"/>
          <w:b/>
          <w:noProof/>
          <w:sz w:val="52"/>
          <w:szCs w:val="52"/>
          <w:lang w:eastAsia="id-ID"/>
        </w:rPr>
        <w:drawing>
          <wp:inline distT="0" distB="0" distL="0" distR="0" wp14:anchorId="3D315530" wp14:editId="289DE77C">
            <wp:extent cx="2168082" cy="2133600"/>
            <wp:effectExtent l="19050" t="0" r="361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9282" cy="2134781"/>
                    </a:xfrm>
                    <a:prstGeom prst="rect">
                      <a:avLst/>
                    </a:prstGeom>
                    <a:noFill/>
                    <a:ln w="9525">
                      <a:noFill/>
                      <a:miter lim="800000"/>
                      <a:headEnd/>
                      <a:tailEnd/>
                    </a:ln>
                  </pic:spPr>
                </pic:pic>
              </a:graphicData>
            </a:graphic>
          </wp:inline>
        </w:drawing>
      </w:r>
    </w:p>
    <w:p w:rsidR="00C56BA1" w:rsidRDefault="00C56BA1" w:rsidP="00C56BA1">
      <w:pPr>
        <w:jc w:val="center"/>
        <w:rPr>
          <w:rFonts w:ascii="Times New Roman" w:hAnsi="Times New Roman" w:cs="Times New Roman"/>
          <w:b/>
          <w:sz w:val="24"/>
          <w:szCs w:val="24"/>
        </w:rPr>
      </w:pPr>
    </w:p>
    <w:p w:rsidR="00C56BA1" w:rsidRDefault="00C56BA1" w:rsidP="00C56BA1">
      <w:pPr>
        <w:jc w:val="center"/>
        <w:rPr>
          <w:rFonts w:ascii="Times New Roman" w:hAnsi="Times New Roman" w:cs="Times New Roman"/>
          <w:b/>
          <w:sz w:val="24"/>
          <w:szCs w:val="24"/>
        </w:rPr>
      </w:pPr>
      <w:r>
        <w:rPr>
          <w:rFonts w:ascii="Times New Roman" w:hAnsi="Times New Roman" w:cs="Times New Roman"/>
          <w:b/>
          <w:sz w:val="24"/>
          <w:szCs w:val="24"/>
        </w:rPr>
        <w:t>Oleh :</w:t>
      </w:r>
    </w:p>
    <w:p w:rsidR="00C56BA1" w:rsidRDefault="00C56BA1" w:rsidP="00C56BA1">
      <w:pPr>
        <w:ind w:left="2268"/>
        <w:jc w:val="both"/>
        <w:rPr>
          <w:rFonts w:ascii="Times New Roman" w:hAnsi="Times New Roman" w:cs="Times New Roman"/>
          <w:b/>
          <w:sz w:val="24"/>
          <w:szCs w:val="24"/>
        </w:rPr>
      </w:pPr>
      <w:r>
        <w:rPr>
          <w:rFonts w:ascii="Times New Roman" w:hAnsi="Times New Roman" w:cs="Times New Roman"/>
          <w:b/>
          <w:sz w:val="24"/>
          <w:szCs w:val="24"/>
        </w:rPr>
        <w:t xml:space="preserve">Ari </w:t>
      </w:r>
      <w:r>
        <w:rPr>
          <w:rFonts w:ascii="Times New Roman" w:hAnsi="Times New Roman" w:cs="Times New Roman"/>
          <w:b/>
          <w:sz w:val="24"/>
          <w:szCs w:val="24"/>
        </w:rPr>
        <w:tab/>
        <w:t>Widodo</w:t>
      </w:r>
      <w:r>
        <w:rPr>
          <w:rFonts w:ascii="Times New Roman" w:hAnsi="Times New Roman" w:cs="Times New Roman"/>
          <w:b/>
          <w:sz w:val="24"/>
          <w:szCs w:val="24"/>
        </w:rPr>
        <w:tab/>
      </w:r>
      <w:r>
        <w:rPr>
          <w:rFonts w:ascii="Times New Roman" w:hAnsi="Times New Roman" w:cs="Times New Roman"/>
          <w:b/>
          <w:sz w:val="24"/>
          <w:szCs w:val="24"/>
        </w:rPr>
        <w:tab/>
        <w:t>702010142</w:t>
      </w:r>
    </w:p>
    <w:p w:rsidR="00C56BA1" w:rsidRDefault="00C56BA1" w:rsidP="00C56BA1">
      <w:pPr>
        <w:ind w:left="2268"/>
        <w:jc w:val="both"/>
        <w:rPr>
          <w:rFonts w:ascii="Times New Roman" w:hAnsi="Times New Roman" w:cs="Times New Roman"/>
          <w:b/>
          <w:sz w:val="24"/>
          <w:szCs w:val="24"/>
        </w:rPr>
      </w:pPr>
      <w:r>
        <w:rPr>
          <w:rFonts w:ascii="Times New Roman" w:hAnsi="Times New Roman" w:cs="Times New Roman"/>
          <w:b/>
          <w:sz w:val="24"/>
          <w:szCs w:val="24"/>
        </w:rPr>
        <w:t>Santi Candra P</w:t>
      </w:r>
      <w:r>
        <w:rPr>
          <w:rFonts w:ascii="Times New Roman" w:hAnsi="Times New Roman" w:cs="Times New Roman"/>
          <w:b/>
          <w:sz w:val="24"/>
          <w:szCs w:val="24"/>
        </w:rPr>
        <w:tab/>
      </w:r>
      <w:r>
        <w:rPr>
          <w:rFonts w:ascii="Times New Roman" w:hAnsi="Times New Roman" w:cs="Times New Roman"/>
          <w:b/>
          <w:sz w:val="24"/>
          <w:szCs w:val="24"/>
        </w:rPr>
        <w:tab/>
        <w:t>702010027</w:t>
      </w:r>
    </w:p>
    <w:p w:rsidR="00C56BA1" w:rsidRDefault="00C56BA1" w:rsidP="00C56BA1">
      <w:pPr>
        <w:ind w:left="2268"/>
        <w:jc w:val="both"/>
        <w:rPr>
          <w:rFonts w:ascii="Times New Roman" w:hAnsi="Times New Roman" w:cs="Times New Roman"/>
          <w:b/>
          <w:sz w:val="24"/>
          <w:szCs w:val="24"/>
        </w:rPr>
      </w:pPr>
      <w:r>
        <w:rPr>
          <w:rFonts w:ascii="Times New Roman" w:hAnsi="Times New Roman" w:cs="Times New Roman"/>
          <w:b/>
          <w:sz w:val="24"/>
          <w:szCs w:val="24"/>
        </w:rPr>
        <w:t>Dwi Indah Mekarsari</w:t>
      </w:r>
      <w:r>
        <w:rPr>
          <w:rFonts w:ascii="Times New Roman" w:hAnsi="Times New Roman" w:cs="Times New Roman"/>
          <w:b/>
          <w:sz w:val="24"/>
          <w:szCs w:val="24"/>
        </w:rPr>
        <w:tab/>
        <w:t>702010018</w:t>
      </w:r>
    </w:p>
    <w:p w:rsidR="00C56BA1" w:rsidRDefault="00C56BA1" w:rsidP="00C56BA1">
      <w:pPr>
        <w:ind w:left="2268"/>
        <w:jc w:val="both"/>
        <w:rPr>
          <w:rFonts w:ascii="Times New Roman" w:hAnsi="Times New Roman" w:cs="Times New Roman"/>
          <w:b/>
          <w:sz w:val="24"/>
          <w:szCs w:val="24"/>
        </w:rPr>
      </w:pPr>
      <w:r>
        <w:rPr>
          <w:rFonts w:ascii="Times New Roman" w:hAnsi="Times New Roman" w:cs="Times New Roman"/>
          <w:b/>
          <w:sz w:val="24"/>
          <w:szCs w:val="24"/>
        </w:rPr>
        <w:t>Astri Widya R</w:t>
      </w:r>
      <w:r>
        <w:rPr>
          <w:rFonts w:ascii="Times New Roman" w:hAnsi="Times New Roman" w:cs="Times New Roman"/>
          <w:b/>
          <w:sz w:val="24"/>
          <w:szCs w:val="24"/>
        </w:rPr>
        <w:tab/>
      </w:r>
      <w:r>
        <w:rPr>
          <w:rFonts w:ascii="Times New Roman" w:hAnsi="Times New Roman" w:cs="Times New Roman"/>
          <w:b/>
          <w:sz w:val="24"/>
          <w:szCs w:val="24"/>
        </w:rPr>
        <w:tab/>
        <w:t>702010045</w:t>
      </w:r>
    </w:p>
    <w:p w:rsidR="00C56BA1" w:rsidRDefault="00C56BA1" w:rsidP="00C56BA1">
      <w:pPr>
        <w:ind w:left="2268"/>
        <w:jc w:val="both"/>
        <w:rPr>
          <w:rFonts w:ascii="Times New Roman" w:hAnsi="Times New Roman" w:cs="Times New Roman"/>
          <w:b/>
          <w:sz w:val="24"/>
          <w:szCs w:val="24"/>
        </w:rPr>
      </w:pPr>
      <w:r>
        <w:rPr>
          <w:rFonts w:ascii="Times New Roman" w:hAnsi="Times New Roman" w:cs="Times New Roman"/>
          <w:b/>
          <w:sz w:val="24"/>
          <w:szCs w:val="24"/>
        </w:rPr>
        <w:t>Dwi Widiyatmoko</w:t>
      </w:r>
      <w:r>
        <w:rPr>
          <w:rFonts w:ascii="Times New Roman" w:hAnsi="Times New Roman" w:cs="Times New Roman"/>
          <w:b/>
          <w:sz w:val="24"/>
          <w:szCs w:val="24"/>
        </w:rPr>
        <w:tab/>
      </w:r>
      <w:r>
        <w:rPr>
          <w:rFonts w:ascii="Times New Roman" w:hAnsi="Times New Roman" w:cs="Times New Roman"/>
          <w:b/>
          <w:sz w:val="24"/>
          <w:szCs w:val="24"/>
        </w:rPr>
        <w:tab/>
        <w:t>702010082</w:t>
      </w:r>
    </w:p>
    <w:p w:rsidR="00C56BA1" w:rsidRDefault="00C56BA1" w:rsidP="00C56BA1">
      <w:pPr>
        <w:jc w:val="center"/>
        <w:rPr>
          <w:rFonts w:ascii="Times New Roman" w:hAnsi="Times New Roman" w:cs="Times New Roman"/>
          <w:b/>
          <w:sz w:val="24"/>
          <w:szCs w:val="24"/>
        </w:rPr>
      </w:pPr>
    </w:p>
    <w:p w:rsidR="00C56BA1" w:rsidRDefault="00C56BA1" w:rsidP="00C56BA1">
      <w:pPr>
        <w:jc w:val="center"/>
        <w:rPr>
          <w:rFonts w:ascii="Times New Roman" w:hAnsi="Times New Roman" w:cs="Times New Roman"/>
          <w:b/>
          <w:sz w:val="24"/>
          <w:szCs w:val="24"/>
        </w:rPr>
      </w:pPr>
    </w:p>
    <w:p w:rsidR="00C56BA1" w:rsidRDefault="00C56BA1" w:rsidP="00C56BA1">
      <w:pPr>
        <w:jc w:val="center"/>
        <w:rPr>
          <w:rFonts w:ascii="Times New Roman" w:hAnsi="Times New Roman" w:cs="Times New Roman"/>
          <w:b/>
          <w:sz w:val="24"/>
          <w:szCs w:val="24"/>
        </w:rPr>
      </w:pPr>
      <w:r>
        <w:rPr>
          <w:rFonts w:ascii="Times New Roman" w:hAnsi="Times New Roman" w:cs="Times New Roman"/>
          <w:b/>
          <w:sz w:val="24"/>
          <w:szCs w:val="24"/>
        </w:rPr>
        <w:t>FAKULTAS TEKNOLOGI INFORMATIKA</w:t>
      </w:r>
    </w:p>
    <w:p w:rsidR="00C56BA1" w:rsidRDefault="00C56BA1" w:rsidP="00C56BA1">
      <w:pPr>
        <w:jc w:val="center"/>
        <w:rPr>
          <w:rFonts w:ascii="Times New Roman" w:hAnsi="Times New Roman" w:cs="Times New Roman"/>
          <w:b/>
          <w:sz w:val="24"/>
          <w:szCs w:val="24"/>
        </w:rPr>
      </w:pPr>
      <w:r>
        <w:rPr>
          <w:rFonts w:ascii="Times New Roman" w:hAnsi="Times New Roman" w:cs="Times New Roman"/>
          <w:b/>
          <w:sz w:val="24"/>
          <w:szCs w:val="24"/>
        </w:rPr>
        <w:t>PENDIDIKAN TEKNOLOGI INFORMATIKA DAN KOMPUTER</w:t>
      </w:r>
    </w:p>
    <w:p w:rsidR="00C56BA1" w:rsidRDefault="00C56BA1" w:rsidP="00C56BA1">
      <w:pPr>
        <w:jc w:val="center"/>
        <w:rPr>
          <w:rFonts w:ascii="Times New Roman" w:hAnsi="Times New Roman" w:cs="Times New Roman"/>
          <w:b/>
          <w:sz w:val="24"/>
          <w:szCs w:val="24"/>
        </w:rPr>
      </w:pPr>
      <w:r>
        <w:rPr>
          <w:rFonts w:ascii="Times New Roman" w:hAnsi="Times New Roman" w:cs="Times New Roman"/>
          <w:b/>
          <w:sz w:val="24"/>
          <w:szCs w:val="24"/>
        </w:rPr>
        <w:t>UNIVERSITAS KRISTEN SATYA WACANA</w:t>
      </w:r>
    </w:p>
    <w:p w:rsidR="00C56BA1" w:rsidRDefault="00C56BA1" w:rsidP="00C56B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C56BA1" w:rsidRDefault="00C56BA1" w:rsidP="00C56BA1">
      <w:pPr>
        <w:spacing w:after="0" w:line="360" w:lineRule="auto"/>
        <w:jc w:val="center"/>
        <w:rPr>
          <w:rFonts w:ascii="Times New Roman" w:hAnsi="Times New Roman" w:cs="Times New Roman"/>
          <w:b/>
          <w:sz w:val="24"/>
          <w:szCs w:val="24"/>
        </w:rPr>
      </w:pPr>
    </w:p>
    <w:p w:rsidR="00C56BA1" w:rsidRDefault="00C56BA1" w:rsidP="00C56BA1">
      <w:pPr>
        <w:spacing w:after="0" w:line="360" w:lineRule="auto"/>
        <w:jc w:val="center"/>
        <w:rPr>
          <w:rFonts w:ascii="Times New Roman" w:hAnsi="Times New Roman" w:cs="Times New Roman"/>
          <w:b/>
          <w:sz w:val="24"/>
          <w:szCs w:val="24"/>
        </w:rPr>
      </w:pPr>
    </w:p>
    <w:p w:rsidR="00C56BA1" w:rsidRDefault="00C56BA1" w:rsidP="00C56BA1">
      <w:pPr>
        <w:spacing w:after="0" w:line="360" w:lineRule="auto"/>
        <w:jc w:val="center"/>
        <w:rPr>
          <w:rFonts w:ascii="Times New Roman" w:hAnsi="Times New Roman" w:cs="Times New Roman"/>
          <w:b/>
          <w:sz w:val="24"/>
          <w:szCs w:val="24"/>
        </w:rPr>
      </w:pPr>
    </w:p>
    <w:p w:rsidR="00C56BA1" w:rsidRDefault="00C56BA1" w:rsidP="00C56BA1">
      <w:pPr>
        <w:spacing w:after="0" w:line="360" w:lineRule="auto"/>
        <w:jc w:val="center"/>
        <w:rPr>
          <w:rFonts w:ascii="Times New Roman" w:hAnsi="Times New Roman" w:cs="Times New Roman"/>
          <w:sz w:val="24"/>
          <w:szCs w:val="24"/>
        </w:rPr>
      </w:pPr>
    </w:p>
    <w:p w:rsidR="00C56BA1" w:rsidRPr="00F67A26" w:rsidRDefault="00C56BA1" w:rsidP="00F65DAE">
      <w:pPr>
        <w:spacing w:after="0" w:line="360" w:lineRule="auto"/>
        <w:ind w:firstLine="720"/>
        <w:rPr>
          <w:rFonts w:ascii="Times New Roman" w:hAnsi="Times New Roman" w:cs="Times New Roman"/>
          <w:b/>
          <w:sz w:val="24"/>
          <w:szCs w:val="24"/>
        </w:rPr>
      </w:pPr>
      <w:r w:rsidRPr="00F67A26">
        <w:rPr>
          <w:rFonts w:ascii="Times New Roman" w:hAnsi="Times New Roman" w:cs="Times New Roman"/>
          <w:b/>
          <w:sz w:val="24"/>
          <w:szCs w:val="24"/>
        </w:rPr>
        <w:lastRenderedPageBreak/>
        <w:t>Dalam pembuatan animasi ada prinsip-prinsip animasi di dalamnya yaitu</w:t>
      </w:r>
    </w:p>
    <w:p w:rsidR="00C56BA1" w:rsidRPr="00F67A26" w:rsidRDefault="00C56BA1" w:rsidP="00C56BA1">
      <w:p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Prinsip Animasi :</w:t>
      </w:r>
    </w:p>
    <w:p w:rsidR="00C56BA1" w:rsidRDefault="00C56BA1" w:rsidP="00C56BA1">
      <w:pPr>
        <w:pStyle w:val="ListParagraph"/>
        <w:numPr>
          <w:ilvl w:val="0"/>
          <w:numId w:val="3"/>
        </w:numPr>
        <w:spacing w:after="0" w:line="360" w:lineRule="auto"/>
        <w:jc w:val="both"/>
        <w:rPr>
          <w:rFonts w:ascii="Times New Roman" w:hAnsi="Times New Roman" w:cs="Times New Roman"/>
          <w:sz w:val="24"/>
          <w:szCs w:val="24"/>
        </w:rPr>
      </w:pPr>
      <w:r w:rsidRPr="00C56BA1">
        <w:rPr>
          <w:rFonts w:ascii="Times New Roman" w:hAnsi="Times New Roman" w:cs="Times New Roman"/>
          <w:sz w:val="24"/>
          <w:szCs w:val="24"/>
        </w:rPr>
        <w:t>Solid Drawing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  </w:t>
      </w:r>
      <w:r w:rsidRPr="00C56BA1">
        <w:rPr>
          <w:rFonts w:ascii="Times New Roman" w:hAnsi="Times New Roman" w:cs="Times New Roman"/>
          <w:sz w:val="24"/>
          <w:szCs w:val="24"/>
        </w:rPr>
        <w:t>Follow Through and Overlapping Action</w:t>
      </w:r>
    </w:p>
    <w:p w:rsidR="00C56BA1" w:rsidRDefault="00C56BA1" w:rsidP="00C56BA1">
      <w:pPr>
        <w:pStyle w:val="ListParagraph"/>
        <w:numPr>
          <w:ilvl w:val="0"/>
          <w:numId w:val="3"/>
        </w:numPr>
        <w:spacing w:after="0" w:line="360" w:lineRule="auto"/>
        <w:jc w:val="both"/>
        <w:rPr>
          <w:rFonts w:ascii="Times New Roman" w:hAnsi="Times New Roman" w:cs="Times New Roman"/>
          <w:sz w:val="24"/>
          <w:szCs w:val="24"/>
        </w:rPr>
      </w:pPr>
      <w:r w:rsidRPr="00C56BA1">
        <w:rPr>
          <w:rFonts w:ascii="Times New Roman" w:hAnsi="Times New Roman" w:cs="Times New Roman"/>
          <w:sz w:val="24"/>
          <w:szCs w:val="24"/>
        </w:rPr>
        <w:t>Timing &amp; Spacing</w:t>
      </w:r>
      <w:r>
        <w:rPr>
          <w:rFonts w:ascii="Times New Roman" w:hAnsi="Times New Roman" w:cs="Times New Roman"/>
          <w:sz w:val="24"/>
          <w:szCs w:val="24"/>
        </w:rPr>
        <w:tab/>
      </w:r>
      <w:r>
        <w:rPr>
          <w:rFonts w:ascii="Times New Roman" w:hAnsi="Times New Roman" w:cs="Times New Roman"/>
          <w:sz w:val="24"/>
          <w:szCs w:val="24"/>
        </w:rPr>
        <w:tab/>
        <w:t xml:space="preserve">h.  </w:t>
      </w:r>
      <w:r w:rsidRPr="00C56BA1">
        <w:rPr>
          <w:rFonts w:ascii="Times New Roman" w:hAnsi="Times New Roman" w:cs="Times New Roman"/>
          <w:sz w:val="24"/>
          <w:szCs w:val="24"/>
        </w:rPr>
        <w:t>Secondary Action</w:t>
      </w:r>
    </w:p>
    <w:p w:rsidR="00C56BA1" w:rsidRDefault="00C56BA1" w:rsidP="00C56BA1">
      <w:pPr>
        <w:pStyle w:val="ListParagraph"/>
        <w:numPr>
          <w:ilvl w:val="0"/>
          <w:numId w:val="3"/>
        </w:numPr>
        <w:spacing w:after="0" w:line="360" w:lineRule="auto"/>
        <w:jc w:val="both"/>
        <w:rPr>
          <w:rFonts w:ascii="Times New Roman" w:hAnsi="Times New Roman" w:cs="Times New Roman"/>
          <w:sz w:val="24"/>
          <w:szCs w:val="24"/>
        </w:rPr>
      </w:pPr>
      <w:r w:rsidRPr="00C56BA1">
        <w:rPr>
          <w:rFonts w:ascii="Times New Roman" w:hAnsi="Times New Roman" w:cs="Times New Roman"/>
          <w:sz w:val="24"/>
          <w:szCs w:val="24"/>
        </w:rPr>
        <w:t xml:space="preserve">Squash &amp; Stretch  </w:t>
      </w:r>
      <w:r>
        <w:rPr>
          <w:rFonts w:ascii="Times New Roman" w:hAnsi="Times New Roman" w:cs="Times New Roman"/>
          <w:sz w:val="24"/>
          <w:szCs w:val="24"/>
        </w:rPr>
        <w:tab/>
      </w:r>
      <w:r>
        <w:rPr>
          <w:rFonts w:ascii="Times New Roman" w:hAnsi="Times New Roman" w:cs="Times New Roman"/>
          <w:sz w:val="24"/>
          <w:szCs w:val="24"/>
        </w:rPr>
        <w:tab/>
        <w:t xml:space="preserve">i.   </w:t>
      </w:r>
      <w:r w:rsidRPr="00C56BA1">
        <w:rPr>
          <w:rFonts w:ascii="Times New Roman" w:hAnsi="Times New Roman" w:cs="Times New Roman"/>
          <w:sz w:val="24"/>
          <w:szCs w:val="24"/>
        </w:rPr>
        <w:t>Straight Ahead Action and Pose to Pose</w:t>
      </w:r>
    </w:p>
    <w:p w:rsidR="00C56BA1" w:rsidRDefault="00C56BA1" w:rsidP="00C56BA1">
      <w:pPr>
        <w:pStyle w:val="ListParagraph"/>
        <w:numPr>
          <w:ilvl w:val="0"/>
          <w:numId w:val="3"/>
        </w:numPr>
        <w:spacing w:after="0" w:line="360" w:lineRule="auto"/>
        <w:jc w:val="both"/>
        <w:rPr>
          <w:rFonts w:ascii="Times New Roman" w:hAnsi="Times New Roman" w:cs="Times New Roman"/>
          <w:sz w:val="24"/>
          <w:szCs w:val="24"/>
        </w:rPr>
      </w:pPr>
      <w:r w:rsidRPr="00C56BA1">
        <w:rPr>
          <w:rFonts w:ascii="Times New Roman" w:hAnsi="Times New Roman" w:cs="Times New Roman"/>
          <w:sz w:val="24"/>
          <w:szCs w:val="24"/>
        </w:rPr>
        <w:t>Anticipation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   </w:t>
      </w:r>
      <w:r w:rsidRPr="00C56BA1">
        <w:rPr>
          <w:rFonts w:ascii="Times New Roman" w:hAnsi="Times New Roman" w:cs="Times New Roman"/>
          <w:sz w:val="24"/>
          <w:szCs w:val="24"/>
        </w:rPr>
        <w:t>Staging</w:t>
      </w:r>
    </w:p>
    <w:p w:rsidR="00C56BA1" w:rsidRDefault="00C56BA1" w:rsidP="00C56BA1">
      <w:pPr>
        <w:pStyle w:val="ListParagraph"/>
        <w:numPr>
          <w:ilvl w:val="0"/>
          <w:numId w:val="3"/>
        </w:numPr>
        <w:spacing w:after="0" w:line="360" w:lineRule="auto"/>
        <w:jc w:val="both"/>
        <w:rPr>
          <w:rFonts w:ascii="Times New Roman" w:hAnsi="Times New Roman" w:cs="Times New Roman"/>
          <w:sz w:val="24"/>
          <w:szCs w:val="24"/>
        </w:rPr>
      </w:pPr>
      <w:r w:rsidRPr="00C56BA1">
        <w:rPr>
          <w:rFonts w:ascii="Times New Roman" w:hAnsi="Times New Roman" w:cs="Times New Roman"/>
          <w:sz w:val="24"/>
          <w:szCs w:val="24"/>
        </w:rPr>
        <w:t>Slow In and Slow Out</w:t>
      </w:r>
      <w:r>
        <w:rPr>
          <w:rFonts w:ascii="Times New Roman" w:hAnsi="Times New Roman" w:cs="Times New Roman"/>
          <w:sz w:val="24"/>
          <w:szCs w:val="24"/>
        </w:rPr>
        <w:tab/>
      </w:r>
      <w:r>
        <w:rPr>
          <w:rFonts w:ascii="Times New Roman" w:hAnsi="Times New Roman" w:cs="Times New Roman"/>
          <w:sz w:val="24"/>
          <w:szCs w:val="24"/>
        </w:rPr>
        <w:tab/>
        <w:t xml:space="preserve">k.   </w:t>
      </w:r>
      <w:r w:rsidRPr="00C56BA1">
        <w:rPr>
          <w:rFonts w:ascii="Times New Roman" w:hAnsi="Times New Roman" w:cs="Times New Roman"/>
          <w:sz w:val="24"/>
          <w:szCs w:val="24"/>
        </w:rPr>
        <w:t xml:space="preserve">Appeal  </w:t>
      </w:r>
    </w:p>
    <w:p w:rsidR="00C56BA1" w:rsidRDefault="00C56BA1" w:rsidP="00F65DAE">
      <w:pPr>
        <w:pStyle w:val="ListParagraph"/>
        <w:numPr>
          <w:ilvl w:val="0"/>
          <w:numId w:val="3"/>
        </w:numPr>
        <w:spacing w:after="0" w:line="360" w:lineRule="auto"/>
        <w:jc w:val="both"/>
        <w:rPr>
          <w:rFonts w:ascii="Times New Roman" w:hAnsi="Times New Roman" w:cs="Times New Roman"/>
          <w:sz w:val="24"/>
          <w:szCs w:val="24"/>
        </w:rPr>
      </w:pPr>
      <w:r w:rsidRPr="00C56BA1">
        <w:rPr>
          <w:rFonts w:ascii="Times New Roman" w:hAnsi="Times New Roman" w:cs="Times New Roman"/>
          <w:sz w:val="24"/>
          <w:szCs w:val="24"/>
        </w:rPr>
        <w:t>Arc</w:t>
      </w:r>
      <w:r>
        <w:rPr>
          <w:rFonts w:ascii="Times New Roman" w:hAnsi="Times New Roman" w:cs="Times New Roman"/>
          <w:sz w:val="24"/>
          <w:szCs w:val="24"/>
        </w:rPr>
        <w:t>h</w:t>
      </w:r>
      <w:r w:rsidRPr="00C56BA1">
        <w:rPr>
          <w:rFonts w:ascii="Times New Roman" w:hAnsi="Times New Roman" w:cs="Times New Roman"/>
          <w:sz w:val="24"/>
          <w:szCs w:val="24"/>
        </w:rPr>
        <w:t>s</w:t>
      </w:r>
      <w:r w:rsidR="00F65DAE">
        <w:rPr>
          <w:rFonts w:ascii="Times New Roman" w:hAnsi="Times New Roman" w:cs="Times New Roman"/>
          <w:sz w:val="24"/>
          <w:szCs w:val="24"/>
        </w:rPr>
        <w:tab/>
      </w:r>
      <w:r w:rsidR="00F65DAE">
        <w:rPr>
          <w:rFonts w:ascii="Times New Roman" w:hAnsi="Times New Roman" w:cs="Times New Roman"/>
          <w:sz w:val="24"/>
          <w:szCs w:val="24"/>
        </w:rPr>
        <w:tab/>
      </w:r>
      <w:r w:rsidR="00F65DAE">
        <w:rPr>
          <w:rFonts w:ascii="Times New Roman" w:hAnsi="Times New Roman" w:cs="Times New Roman"/>
          <w:sz w:val="24"/>
          <w:szCs w:val="24"/>
        </w:rPr>
        <w:tab/>
      </w:r>
      <w:r w:rsidR="00F65DAE">
        <w:rPr>
          <w:rFonts w:ascii="Times New Roman" w:hAnsi="Times New Roman" w:cs="Times New Roman"/>
          <w:sz w:val="24"/>
          <w:szCs w:val="24"/>
        </w:rPr>
        <w:tab/>
        <w:t xml:space="preserve">l.    </w:t>
      </w:r>
      <w:r w:rsidR="00F65DAE" w:rsidRPr="00F65DAE">
        <w:rPr>
          <w:rFonts w:ascii="Times New Roman" w:hAnsi="Times New Roman" w:cs="Times New Roman"/>
          <w:sz w:val="24"/>
          <w:szCs w:val="24"/>
        </w:rPr>
        <w:t>Exaggeration</w:t>
      </w:r>
    </w:p>
    <w:p w:rsidR="00F65DAE" w:rsidRDefault="00F65DAE" w:rsidP="00F65D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prinsip animasi tersebut dirumuskan oleh </w:t>
      </w:r>
      <w:r w:rsidRPr="00F65DAE">
        <w:rPr>
          <w:rFonts w:ascii="Times New Roman" w:hAnsi="Times New Roman" w:cs="Times New Roman"/>
          <w:sz w:val="24"/>
          <w:szCs w:val="24"/>
        </w:rPr>
        <w:t>animator Disney kawakan bernama Ollie Johnston dan Frank Thomas dan ditulis ke dalam buku berjudul The Illusion of Life: Disney Animation di tahun 1981.</w:t>
      </w:r>
      <w:r>
        <w:rPr>
          <w:rFonts w:ascii="Times New Roman" w:hAnsi="Times New Roman" w:cs="Times New Roman"/>
          <w:sz w:val="24"/>
          <w:szCs w:val="24"/>
        </w:rPr>
        <w:t xml:space="preserve"> P</w:t>
      </w:r>
      <w:r w:rsidRPr="00F65DAE">
        <w:rPr>
          <w:rFonts w:ascii="Times New Roman" w:hAnsi="Times New Roman" w:cs="Times New Roman"/>
          <w:sz w:val="24"/>
          <w:szCs w:val="24"/>
        </w:rPr>
        <w:t>rinsip</w:t>
      </w:r>
      <w:r>
        <w:rPr>
          <w:rFonts w:ascii="Times New Roman" w:hAnsi="Times New Roman" w:cs="Times New Roman"/>
          <w:sz w:val="24"/>
          <w:szCs w:val="24"/>
        </w:rPr>
        <w:t>-prinsip</w:t>
      </w:r>
      <w:r w:rsidRPr="00F65DAE">
        <w:rPr>
          <w:rFonts w:ascii="Times New Roman" w:hAnsi="Times New Roman" w:cs="Times New Roman"/>
          <w:sz w:val="24"/>
          <w:szCs w:val="24"/>
        </w:rPr>
        <w:t xml:space="preserve"> animasi muncul sejak tahun 1930. Alasan 12 prinsip animasi muncul kare-na Seorang animator harus mengerti dan dapat menerapkan 12 prinsip dasar animasi.</w:t>
      </w:r>
    </w:p>
    <w:p w:rsidR="00F65DAE" w:rsidRPr="00F67A26" w:rsidRDefault="00F65DAE" w:rsidP="00F65DAE">
      <w:p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Pengertian Prinsip-Prinsip Animasi</w:t>
      </w:r>
    </w:p>
    <w:p w:rsidR="00F65DAE" w:rsidRPr="00F67A26" w:rsidRDefault="00F65DAE" w:rsidP="00F65DAE">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 xml:space="preserve">Squash and Stretch </w:t>
      </w:r>
    </w:p>
    <w:p w:rsidR="00F65DAE" w:rsidRDefault="00F65DAE" w:rsidP="00F65DAE">
      <w:pPr>
        <w:pStyle w:val="ListParagraph"/>
        <w:spacing w:after="0" w:line="360" w:lineRule="auto"/>
        <w:ind w:left="0" w:firstLine="720"/>
        <w:jc w:val="both"/>
        <w:rPr>
          <w:rFonts w:ascii="Times New Roman" w:hAnsi="Times New Roman" w:cs="Times New Roman"/>
          <w:sz w:val="24"/>
          <w:szCs w:val="24"/>
        </w:rPr>
      </w:pPr>
      <w:r w:rsidRPr="00F65DAE">
        <w:rPr>
          <w:rFonts w:ascii="Times New Roman" w:hAnsi="Times New Roman" w:cs="Times New Roman"/>
          <w:sz w:val="24"/>
          <w:szCs w:val="24"/>
        </w:rPr>
        <w:t xml:space="preserve">adalah upaya penambahan efek lentur (plastis) </w:t>
      </w:r>
      <w:r>
        <w:rPr>
          <w:rFonts w:ascii="Times New Roman" w:hAnsi="Times New Roman" w:cs="Times New Roman"/>
          <w:sz w:val="24"/>
          <w:szCs w:val="24"/>
        </w:rPr>
        <w:t>pada objek atau figur sehingga seolah-olah “memuai” atau “menyusut”</w:t>
      </w:r>
      <w:r w:rsidRPr="00F65DAE">
        <w:rPr>
          <w:rFonts w:ascii="Times New Roman" w:hAnsi="Times New Roman" w:cs="Times New Roman"/>
          <w:sz w:val="24"/>
          <w:szCs w:val="24"/>
        </w:rPr>
        <w:t xml:space="preserve"> sehingga memberikan efek gerak yang lebih hidup. Penerapan squash and stretch pada figur atau benda hidup (misal: manusia, binata</w:t>
      </w:r>
      <w:r>
        <w:rPr>
          <w:rFonts w:ascii="Times New Roman" w:hAnsi="Times New Roman" w:cs="Times New Roman"/>
          <w:sz w:val="24"/>
          <w:szCs w:val="24"/>
        </w:rPr>
        <w:t>ng, creatures) akan memberikan “enhancement”</w:t>
      </w:r>
      <w:r w:rsidRPr="00F65DAE">
        <w:rPr>
          <w:rFonts w:ascii="Times New Roman" w:hAnsi="Times New Roman" w:cs="Times New Roman"/>
          <w:sz w:val="24"/>
          <w:szCs w:val="24"/>
        </w:rPr>
        <w:t xml:space="preserve"> sekaligus efek dinamis terhadap gerakan/ action tertentu, sementara pada benda mati (misal: gelas, meja, botol) penerapan squash and stretch akan membuat mereka (benda-benda mati tersebut) tampak atau berlaku seperti benda hidup.</w:t>
      </w:r>
      <w:r w:rsidRPr="00F65DAE">
        <w:rPr>
          <w:rFonts w:ascii="Times New Roman" w:hAnsi="Times New Roman" w:cs="Times New Roman"/>
          <w:sz w:val="24"/>
          <w:szCs w:val="24"/>
        </w:rPr>
        <w:cr/>
        <w:t>Contoh pada benda mati: Ketika sebuah bola dilemparkan. Pada saat bola menyentuh tanah maka dibuat seolah-olah bola yang semula bentuknya bulat sempurna menjadi sedikit lonjong horizontal, meskipun nyatanya keadaan bola tidak selalu demikian.Hal ini memberikan efek per</w:t>
      </w:r>
      <w:r>
        <w:rPr>
          <w:rFonts w:ascii="Times New Roman" w:hAnsi="Times New Roman" w:cs="Times New Roman"/>
          <w:sz w:val="24"/>
          <w:szCs w:val="24"/>
        </w:rPr>
        <w:t>gerakan yang lebih dinamis dan hidup.</w:t>
      </w:r>
    </w:p>
    <w:p w:rsidR="00F65DAE" w:rsidRDefault="00F65DAE" w:rsidP="00F65DAE">
      <w:pPr>
        <w:pStyle w:val="ListParagraph"/>
        <w:spacing w:after="0" w:line="360" w:lineRule="auto"/>
        <w:ind w:left="0" w:firstLine="720"/>
        <w:jc w:val="both"/>
        <w:rPr>
          <w:rFonts w:ascii="Times New Roman" w:hAnsi="Times New Roman" w:cs="Times New Roman"/>
          <w:sz w:val="24"/>
          <w:szCs w:val="24"/>
        </w:rPr>
      </w:pPr>
      <w:r w:rsidRPr="00F65DAE">
        <w:rPr>
          <w:rFonts w:ascii="Times New Roman" w:hAnsi="Times New Roman" w:cs="Times New Roman"/>
          <w:sz w:val="24"/>
          <w:szCs w:val="24"/>
        </w:rPr>
        <w:t>Contoh pada benda hidup: Sinergi bisep dan trisep pada manusia. Pada saat lengan ditarik (seperti gerakan mengangkat barbel) maka akan terjadi kontraksi pada otot bisep sehingga nampak ‘memuai’, hal inilah yang disebut squash pada animasi. Sedangkan stretch nampak ketika dilakukan gerakan sebaliknya (seperti gerakan menurunkan lenga</w:t>
      </w:r>
      <w:r>
        <w:rPr>
          <w:rFonts w:ascii="Times New Roman" w:hAnsi="Times New Roman" w:cs="Times New Roman"/>
          <w:sz w:val="24"/>
          <w:szCs w:val="24"/>
        </w:rPr>
        <w:t>n), bisep akan nampak menyusut</w:t>
      </w:r>
      <w:r w:rsidRPr="00F65DAE">
        <w:rPr>
          <w:rFonts w:ascii="Times New Roman" w:hAnsi="Times New Roman" w:cs="Times New Roman"/>
          <w:sz w:val="24"/>
          <w:szCs w:val="24"/>
        </w:rPr>
        <w:t>.</w:t>
      </w:r>
    </w:p>
    <w:p w:rsidR="00F65DAE" w:rsidRPr="00032F02" w:rsidRDefault="00032F02" w:rsidP="00032F02">
      <w:pPr>
        <w:spacing w:after="0" w:line="360" w:lineRule="auto"/>
        <w:jc w:val="both"/>
        <w:rPr>
          <w:rFonts w:ascii="Times New Roman" w:hAnsi="Times New Roman" w:cs="Times New Roman"/>
          <w:sz w:val="24"/>
          <w:szCs w:val="24"/>
        </w:rPr>
      </w:pPr>
      <w:r w:rsidRPr="00032F02">
        <w:lastRenderedPageBreak/>
        <w:drawing>
          <wp:anchor distT="0" distB="0" distL="114300" distR="114300" simplePos="0" relativeHeight="251659264" behindDoc="0" locked="0" layoutInCell="1" allowOverlap="1">
            <wp:simplePos x="0" y="0"/>
            <wp:positionH relativeFrom="column">
              <wp:posOffset>1304925</wp:posOffset>
            </wp:positionH>
            <wp:positionV relativeFrom="line">
              <wp:posOffset>123825</wp:posOffset>
            </wp:positionV>
            <wp:extent cx="2705100" cy="952500"/>
            <wp:effectExtent l="0" t="0" r="0" b="0"/>
            <wp:wrapTopAndBottom/>
            <wp:docPr id="7" name="Picture 7" descr="http://oprekzoneimage.files.wordpress.com/2011/10/bolapan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rekzoneimage.files.wordpress.com/2011/10/bolapantu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anchor>
        </w:drawing>
      </w:r>
    </w:p>
    <w:p w:rsidR="00F65DAE" w:rsidRDefault="00F65DAE" w:rsidP="00F65DAE">
      <w:pPr>
        <w:pStyle w:val="ListParagraph"/>
        <w:spacing w:after="0" w:line="360" w:lineRule="auto"/>
        <w:ind w:left="0" w:firstLine="720"/>
        <w:jc w:val="both"/>
        <w:rPr>
          <w:rFonts w:ascii="Times New Roman" w:hAnsi="Times New Roman" w:cs="Times New Roman"/>
          <w:sz w:val="24"/>
          <w:szCs w:val="24"/>
        </w:rPr>
      </w:pPr>
    </w:p>
    <w:p w:rsidR="00F65DAE" w:rsidRPr="00F67A26" w:rsidRDefault="00F65DAE" w:rsidP="00F65DAE">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Anticipation</w:t>
      </w:r>
    </w:p>
    <w:p w:rsidR="00F65DAE" w:rsidRDefault="00F65DAE" w:rsidP="00F65D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F65DAE">
        <w:rPr>
          <w:rFonts w:ascii="Times New Roman" w:hAnsi="Times New Roman" w:cs="Times New Roman"/>
          <w:sz w:val="24"/>
          <w:szCs w:val="24"/>
        </w:rPr>
        <w:t>nticipation boleh juga dianggap sebagai persiapan/ awalan gerak atau ancang-ancang. Seseorang yang bangkit dari duduk harus membungkukkan badannya terlebih dahulu sebelum benar-benar berdiri. Pada gerakan memukul, sebelum tangan ‘maju’ harus ada gerakan ‘mundur’ dulu. Dan sejenisnya.</w:t>
      </w:r>
    </w:p>
    <w:p w:rsidR="00032F02" w:rsidRDefault="00032F02" w:rsidP="00F65DAE">
      <w:pPr>
        <w:spacing w:after="0" w:line="360" w:lineRule="auto"/>
        <w:ind w:firstLine="709"/>
        <w:jc w:val="both"/>
        <w:rPr>
          <w:rFonts w:ascii="Times New Roman" w:hAnsi="Times New Roman" w:cs="Times New Roman"/>
          <w:sz w:val="24"/>
          <w:szCs w:val="24"/>
        </w:rPr>
      </w:pPr>
      <w:r w:rsidRPr="00032F02">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1619250</wp:posOffset>
            </wp:positionH>
            <wp:positionV relativeFrom="line">
              <wp:posOffset>180340</wp:posOffset>
            </wp:positionV>
            <wp:extent cx="1800225" cy="952500"/>
            <wp:effectExtent l="0" t="0" r="9525" b="0"/>
            <wp:wrapTopAndBottom/>
            <wp:docPr id="9" name="Picture 9" descr="http://oprekzoneimage.files.wordpress.com/2011/10/maumelom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rekzoneimage.files.wordpress.com/2011/10/maumelomp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anchor>
        </w:drawing>
      </w:r>
    </w:p>
    <w:p w:rsidR="00F65DAE" w:rsidRPr="00F67A26" w:rsidRDefault="00683941" w:rsidP="00F65DAE">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S</w:t>
      </w:r>
      <w:r w:rsidR="00F65DAE" w:rsidRPr="00F67A26">
        <w:rPr>
          <w:rFonts w:ascii="Times New Roman" w:hAnsi="Times New Roman" w:cs="Times New Roman"/>
          <w:b/>
          <w:sz w:val="24"/>
          <w:szCs w:val="24"/>
        </w:rPr>
        <w:t>taging</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Seperti halnya yang dikenal dalam film atau teater, staging dalam animasi juga</w:t>
      </w:r>
      <w:r>
        <w:rPr>
          <w:rFonts w:ascii="Times New Roman" w:hAnsi="Times New Roman" w:cs="Times New Roman"/>
          <w:sz w:val="24"/>
          <w:szCs w:val="24"/>
        </w:rPr>
        <w:t xml:space="preserve"> meliputi bagaimana lingkungan</w:t>
      </w:r>
      <w:r w:rsidRPr="00683941">
        <w:rPr>
          <w:rFonts w:ascii="Times New Roman" w:hAnsi="Times New Roman" w:cs="Times New Roman"/>
          <w:sz w:val="24"/>
          <w:szCs w:val="24"/>
        </w:rPr>
        <w:t xml:space="preserve"> dibua</w:t>
      </w:r>
      <w:r>
        <w:rPr>
          <w:rFonts w:ascii="Times New Roman" w:hAnsi="Times New Roman" w:cs="Times New Roman"/>
          <w:sz w:val="24"/>
          <w:szCs w:val="24"/>
        </w:rPr>
        <w:t>t untuk mendukung suasana atau mood</w:t>
      </w:r>
      <w:r w:rsidRPr="00683941">
        <w:rPr>
          <w:rFonts w:ascii="Times New Roman" w:hAnsi="Times New Roman" w:cs="Times New Roman"/>
          <w:sz w:val="24"/>
          <w:szCs w:val="24"/>
        </w:rPr>
        <w:t xml:space="preserve"> yang ingin </w:t>
      </w:r>
      <w:r w:rsidR="00032F02" w:rsidRPr="00032F02">
        <w:rPr>
          <w:rFonts w:ascii="Times New Roman" w:hAnsi="Times New Roman" w:cs="Times New Roman"/>
          <w:sz w:val="24"/>
          <w:szCs w:val="24"/>
        </w:rPr>
        <w:drawing>
          <wp:anchor distT="0" distB="0" distL="114300" distR="114300" simplePos="0" relativeHeight="251669504" behindDoc="0" locked="0" layoutInCell="1" allowOverlap="1" wp14:anchorId="4F147785" wp14:editId="5F3A1776">
            <wp:simplePos x="0" y="0"/>
            <wp:positionH relativeFrom="column">
              <wp:posOffset>1543050</wp:posOffset>
            </wp:positionH>
            <wp:positionV relativeFrom="line">
              <wp:posOffset>386080</wp:posOffset>
            </wp:positionV>
            <wp:extent cx="1819275" cy="952500"/>
            <wp:effectExtent l="0" t="0" r="9525" b="0"/>
            <wp:wrapTopAndBottom/>
            <wp:docPr id="23" name="Picture 23" descr="http://oprekzoneimage.files.wordpress.com/2011/10/st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prekzoneimage.files.wordpress.com/2011/10/stag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anchor>
        </w:drawing>
      </w:r>
      <w:r w:rsidRPr="00683941">
        <w:rPr>
          <w:rFonts w:ascii="Times New Roman" w:hAnsi="Times New Roman" w:cs="Times New Roman"/>
          <w:sz w:val="24"/>
          <w:szCs w:val="24"/>
        </w:rPr>
        <w:t>dicapai dalam sebagian atau keseluruhan scene.</w:t>
      </w:r>
    </w:p>
    <w:p w:rsidR="00032F02" w:rsidRDefault="00032F02" w:rsidP="00032F02">
      <w:pPr>
        <w:spacing w:after="0" w:line="360" w:lineRule="auto"/>
        <w:jc w:val="both"/>
        <w:rPr>
          <w:rFonts w:ascii="Times New Roman" w:hAnsi="Times New Roman" w:cs="Times New Roman"/>
          <w:sz w:val="24"/>
          <w:szCs w:val="24"/>
        </w:rPr>
      </w:pPr>
    </w:p>
    <w:p w:rsidR="00683941" w:rsidRPr="00F67A26" w:rsidRDefault="00683941" w:rsidP="00683941">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Straight Ahead Action and Pose to Pose</w:t>
      </w:r>
    </w:p>
    <w:p w:rsidR="00032F02"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Dari sisi resource dan pengerjaan, ada dua cara yang bisa d</w:t>
      </w:r>
      <w:r>
        <w:rPr>
          <w:rFonts w:ascii="Times New Roman" w:hAnsi="Times New Roman" w:cs="Times New Roman"/>
          <w:sz w:val="24"/>
          <w:szCs w:val="24"/>
        </w:rPr>
        <w:t xml:space="preserve">ilakukan untuk membuat animasi. </w:t>
      </w:r>
      <w:r w:rsidRPr="00683941">
        <w:rPr>
          <w:rFonts w:ascii="Times New Roman" w:hAnsi="Times New Roman" w:cs="Times New Roman"/>
          <w:sz w:val="24"/>
          <w:szCs w:val="24"/>
        </w:rPr>
        <w:t>Yang pertama adalah Straight Ahead Action, yaitu membuat animasi dengan cara seorang animator menggambar satu per satu, frame by frame, dari awal sampai selesai seorang diri. Teknik ini memiliki kelebihan: kualitas gambar yang konsisten karena dikerjakan oleh satu orang saja. Tetapi memiliki kekurang</w:t>
      </w:r>
      <w:r>
        <w:rPr>
          <w:rFonts w:ascii="Times New Roman" w:hAnsi="Times New Roman" w:cs="Times New Roman"/>
          <w:sz w:val="24"/>
          <w:szCs w:val="24"/>
        </w:rPr>
        <w:t xml:space="preserve">an: waktu pengerjaan yang lama. </w:t>
      </w:r>
    </w:p>
    <w:p w:rsidR="00032F02" w:rsidRDefault="00032F02" w:rsidP="00683941">
      <w:pPr>
        <w:spacing w:after="0" w:line="360" w:lineRule="auto"/>
        <w:ind w:firstLine="709"/>
        <w:jc w:val="both"/>
        <w:rPr>
          <w:rFonts w:ascii="Times New Roman" w:hAnsi="Times New Roman" w:cs="Times New Roman"/>
          <w:sz w:val="24"/>
          <w:szCs w:val="24"/>
        </w:rPr>
      </w:pPr>
      <w:r w:rsidRPr="00032F02">
        <w:rPr>
          <w:rFonts w:ascii="Times New Roman" w:hAnsi="Times New Roman" w:cs="Times New Roman"/>
          <w:sz w:val="24"/>
          <w:szCs w:val="24"/>
        </w:rPr>
        <w:lastRenderedPageBreak/>
        <w:drawing>
          <wp:anchor distT="0" distB="0" distL="114300" distR="114300" simplePos="0" relativeHeight="251668480" behindDoc="0" locked="0" layoutInCell="1" allowOverlap="1" wp14:anchorId="34341EB0" wp14:editId="4E8A02A1">
            <wp:simplePos x="0" y="0"/>
            <wp:positionH relativeFrom="column">
              <wp:posOffset>1162050</wp:posOffset>
            </wp:positionH>
            <wp:positionV relativeFrom="line">
              <wp:posOffset>177165</wp:posOffset>
            </wp:positionV>
            <wp:extent cx="2771775" cy="952500"/>
            <wp:effectExtent l="0" t="0" r="9525" b="0"/>
            <wp:wrapTopAndBottom/>
            <wp:docPr id="19" name="Picture 19" descr="http://oprekzoneimage.files.wordpress.com/2011/10/bouncing-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prekzoneimage.files.wordpress.com/2011/10/bouncing-b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952500"/>
                    </a:xfrm>
                    <a:prstGeom prst="rect">
                      <a:avLst/>
                    </a:prstGeom>
                    <a:noFill/>
                    <a:ln>
                      <a:noFill/>
                    </a:ln>
                  </pic:spPr>
                </pic:pic>
              </a:graphicData>
            </a:graphic>
          </wp:anchor>
        </w:drawing>
      </w:r>
    </w:p>
    <w:p w:rsidR="00032F02" w:rsidRDefault="00032F02" w:rsidP="00032F02">
      <w:pPr>
        <w:spacing w:after="0" w:line="360" w:lineRule="auto"/>
        <w:jc w:val="both"/>
        <w:rPr>
          <w:rFonts w:ascii="Times New Roman" w:hAnsi="Times New Roman" w:cs="Times New Roman"/>
          <w:sz w:val="24"/>
          <w:szCs w:val="24"/>
        </w:rPr>
      </w:pP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Yang kedua adalah Pose to Pose, yaitu pembuatan animasi oleh seorang animator dengan cara menggambar hanya pada keyframe-keyframe tertentu saja, selanjutnya in-between atau interval antar keyframe diga</w:t>
      </w:r>
      <w:r>
        <w:rPr>
          <w:rFonts w:ascii="Times New Roman" w:hAnsi="Times New Roman" w:cs="Times New Roman"/>
          <w:sz w:val="24"/>
          <w:szCs w:val="24"/>
        </w:rPr>
        <w:t xml:space="preserve">mbar atau dilanjutkan oleh asisten atau </w:t>
      </w:r>
      <w:r w:rsidRPr="00683941">
        <w:rPr>
          <w:rFonts w:ascii="Times New Roman" w:hAnsi="Times New Roman" w:cs="Times New Roman"/>
          <w:sz w:val="24"/>
          <w:szCs w:val="24"/>
        </w:rPr>
        <w:t xml:space="preserve">animator lain. Cara yang kedua ini lebih cocok diterapkan dalam industri karena memiliki kelebihan: </w:t>
      </w:r>
      <w:r w:rsidR="00032F02" w:rsidRPr="00032F02">
        <w:rPr>
          <w:rFonts w:ascii="Times New Roman" w:hAnsi="Times New Roman" w:cs="Times New Roman"/>
          <w:sz w:val="24"/>
          <w:szCs w:val="24"/>
        </w:rPr>
        <w:drawing>
          <wp:anchor distT="0" distB="0" distL="114300" distR="114300" simplePos="0" relativeHeight="251666432" behindDoc="0" locked="0" layoutInCell="1" allowOverlap="1" wp14:anchorId="2A9EE75A" wp14:editId="2D1E353F">
            <wp:simplePos x="0" y="0"/>
            <wp:positionH relativeFrom="column">
              <wp:posOffset>1495425</wp:posOffset>
            </wp:positionH>
            <wp:positionV relativeFrom="line">
              <wp:posOffset>395605</wp:posOffset>
            </wp:positionV>
            <wp:extent cx="2543175" cy="952500"/>
            <wp:effectExtent l="0" t="0" r="9525" b="0"/>
            <wp:wrapTopAndBottom/>
            <wp:docPr id="21" name="Picture 21" descr="http://oprekzoneimage.files.wordpress.com/2011/10/ping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prekzoneimage.files.wordpress.com/2011/10/pingpin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anchor>
        </w:drawing>
      </w:r>
      <w:r w:rsidRPr="00683941">
        <w:rPr>
          <w:rFonts w:ascii="Times New Roman" w:hAnsi="Times New Roman" w:cs="Times New Roman"/>
          <w:sz w:val="24"/>
          <w:szCs w:val="24"/>
        </w:rPr>
        <w:t>waktu pengerjaan yang relatif lebih cepat karena melibatkan lebih banyak sumber daya.</w:t>
      </w:r>
    </w:p>
    <w:p w:rsidR="00032F02" w:rsidRDefault="00032F02" w:rsidP="00032F02">
      <w:pPr>
        <w:spacing w:after="0" w:line="360" w:lineRule="auto"/>
        <w:jc w:val="both"/>
        <w:rPr>
          <w:rFonts w:ascii="Times New Roman" w:hAnsi="Times New Roman" w:cs="Times New Roman"/>
          <w:sz w:val="24"/>
          <w:szCs w:val="24"/>
        </w:rPr>
      </w:pPr>
    </w:p>
    <w:p w:rsidR="00683941" w:rsidRPr="00F67A26" w:rsidRDefault="00683941" w:rsidP="00683941">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Follow Through and Overlapping Action</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Follow through adalah tentang bagian tubuh tertentu yang tetap bergerak meskipun seseorang telah berhenti bergerak. Misalnya, rambut yang tetap bergerak s</w:t>
      </w:r>
      <w:r>
        <w:rPr>
          <w:rFonts w:ascii="Times New Roman" w:hAnsi="Times New Roman" w:cs="Times New Roman"/>
          <w:sz w:val="24"/>
          <w:szCs w:val="24"/>
        </w:rPr>
        <w:t>esaat setelah berhenti berlari.</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 xml:space="preserve">Overlapping action secara mudah bisa dianggap sebagai gerakan saling-silang. Maksudnya, adalah serangkaian gerakan yang saling mendahului (overlapping). Pergerakan </w:t>
      </w:r>
      <w:r w:rsidR="00032F02" w:rsidRPr="00032F02">
        <w:rPr>
          <w:rFonts w:ascii="Times New Roman" w:hAnsi="Times New Roman" w:cs="Times New Roman"/>
          <w:sz w:val="24"/>
          <w:szCs w:val="24"/>
        </w:rPr>
        <w:drawing>
          <wp:anchor distT="0" distB="0" distL="114300" distR="114300" simplePos="0" relativeHeight="251663360" behindDoc="0" locked="0" layoutInCell="1" allowOverlap="1" wp14:anchorId="29C46476" wp14:editId="6E4ECB2C">
            <wp:simplePos x="0" y="0"/>
            <wp:positionH relativeFrom="column">
              <wp:posOffset>1781175</wp:posOffset>
            </wp:positionH>
            <wp:positionV relativeFrom="line">
              <wp:posOffset>376555</wp:posOffset>
            </wp:positionV>
            <wp:extent cx="1733550" cy="952500"/>
            <wp:effectExtent l="0" t="0" r="0" b="0"/>
            <wp:wrapTopAndBottom/>
            <wp:docPr id="15" name="Picture 15" descr="http://oprekzoneimage.files.wordpress.com/2011/10/lompat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prekzoneimage.files.wordpress.com/2011/10/lompat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952500"/>
                    </a:xfrm>
                    <a:prstGeom prst="rect">
                      <a:avLst/>
                    </a:prstGeom>
                    <a:noFill/>
                    <a:ln>
                      <a:noFill/>
                    </a:ln>
                  </pic:spPr>
                </pic:pic>
              </a:graphicData>
            </a:graphic>
          </wp:anchor>
        </w:drawing>
      </w:r>
      <w:r w:rsidRPr="00683941">
        <w:rPr>
          <w:rFonts w:ascii="Times New Roman" w:hAnsi="Times New Roman" w:cs="Times New Roman"/>
          <w:sz w:val="24"/>
          <w:szCs w:val="24"/>
        </w:rPr>
        <w:t>tangan dan kaki ketika berjalan bisa termasuk didalamnya.</w:t>
      </w:r>
    </w:p>
    <w:p w:rsidR="00032F02" w:rsidRDefault="00032F02" w:rsidP="00683941">
      <w:pPr>
        <w:spacing w:after="0" w:line="360" w:lineRule="auto"/>
        <w:ind w:firstLine="709"/>
        <w:jc w:val="both"/>
        <w:rPr>
          <w:rFonts w:ascii="Times New Roman" w:hAnsi="Times New Roman" w:cs="Times New Roman"/>
          <w:sz w:val="24"/>
          <w:szCs w:val="24"/>
        </w:rPr>
      </w:pPr>
    </w:p>
    <w:p w:rsidR="00683941" w:rsidRPr="00F67A26" w:rsidRDefault="00683941" w:rsidP="00683941">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Slow In and Slow Out</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Sama seperti spacing yang berbicara tentang akselerasi dan deselerasi. Slow In dan Slow Out menegaskan kembali bahwa setiap gerakan memiliki percepatan dan perlambatan yang berbeda-beda. Slow in terjadi jika sebuah gerakan diawali secara lambat kemudian menjadi cepat. Slow out terjadi jika sebuah gerakan yang relatif cepat kemudian melambat.</w:t>
      </w:r>
      <w:r w:rsidRPr="00683941">
        <w:rPr>
          <w:rFonts w:ascii="Times New Roman" w:hAnsi="Times New Roman" w:cs="Times New Roman"/>
          <w:sz w:val="24"/>
          <w:szCs w:val="24"/>
        </w:rPr>
        <w:cr/>
        <w:t xml:space="preserve">Contoh: Dalam gerakan misalnya mengambil gelas. Tangan akan memiliki kecepatan yang </w:t>
      </w:r>
      <w:r w:rsidRPr="00683941">
        <w:rPr>
          <w:rFonts w:ascii="Times New Roman" w:hAnsi="Times New Roman" w:cs="Times New Roman"/>
          <w:sz w:val="24"/>
          <w:szCs w:val="24"/>
        </w:rPr>
        <w:lastRenderedPageBreak/>
        <w:t>berbeda ketika sedang akan menjamah gelas, dengan ketika sudah menyentuhnya. Ketika tangan masih jauh dari gelas, tangan akan bergerak relatif cepat. Sedangkan ketika tangan sudah mendekati gelas, maka secara refleks tangan akan menurunkan kecepatannya (terjadi perlambatan) atau dalam konteks ini kita menyebutnya slow out.</w:t>
      </w:r>
    </w:p>
    <w:p w:rsidR="00032F02" w:rsidRDefault="00032F02" w:rsidP="00683941">
      <w:pPr>
        <w:spacing w:after="0" w:line="360" w:lineRule="auto"/>
        <w:ind w:firstLine="709"/>
        <w:jc w:val="both"/>
        <w:rPr>
          <w:rFonts w:ascii="Times New Roman" w:hAnsi="Times New Roman" w:cs="Times New Roman"/>
          <w:sz w:val="24"/>
          <w:szCs w:val="24"/>
        </w:rPr>
      </w:pPr>
      <w:r w:rsidRPr="00032F02">
        <w:rPr>
          <w:rFonts w:ascii="Times New Roman" w:hAnsi="Times New Roman" w:cs="Times New Roman"/>
          <w:sz w:val="24"/>
          <w:szCs w:val="24"/>
        </w:rPr>
        <w:drawing>
          <wp:anchor distT="0" distB="0" distL="114300" distR="114300" simplePos="0" relativeHeight="251661312" behindDoc="0" locked="0" layoutInCell="1" allowOverlap="1">
            <wp:simplePos x="0" y="0"/>
            <wp:positionH relativeFrom="column">
              <wp:posOffset>800100</wp:posOffset>
            </wp:positionH>
            <wp:positionV relativeFrom="line">
              <wp:posOffset>238125</wp:posOffset>
            </wp:positionV>
            <wp:extent cx="3619500" cy="952500"/>
            <wp:effectExtent l="0" t="0" r="0" b="0"/>
            <wp:wrapTopAndBottom/>
            <wp:docPr id="11" name="Picture 11" descr="http://oprekzoneimage.files.wordpress.com/2011/10/bolamelun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prekzoneimage.files.wordpress.com/2011/10/bolamelunc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952500"/>
                    </a:xfrm>
                    <a:prstGeom prst="rect">
                      <a:avLst/>
                    </a:prstGeom>
                    <a:noFill/>
                    <a:ln>
                      <a:noFill/>
                    </a:ln>
                  </pic:spPr>
                </pic:pic>
              </a:graphicData>
            </a:graphic>
          </wp:anchor>
        </w:drawing>
      </w:r>
    </w:p>
    <w:p w:rsidR="00032F02" w:rsidRDefault="00032F02" w:rsidP="00032F02">
      <w:pPr>
        <w:pStyle w:val="ListParagraph"/>
        <w:spacing w:after="0" w:line="360" w:lineRule="auto"/>
        <w:jc w:val="both"/>
        <w:rPr>
          <w:rFonts w:ascii="Times New Roman" w:hAnsi="Times New Roman" w:cs="Times New Roman"/>
          <w:b/>
          <w:sz w:val="24"/>
          <w:szCs w:val="24"/>
        </w:rPr>
      </w:pPr>
    </w:p>
    <w:p w:rsidR="00683941" w:rsidRPr="00F67A26" w:rsidRDefault="00683941" w:rsidP="00683941">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Archs</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Dalam animasi, sistem pergerakan tubuh pada manusia, binatang, atau makhluk hidup lainnya bergerak mengikuti pola/jalur (maya) yang disebut Arcs. Hal ini memungkinkan mereka bergerak secara ‘smooth’ dan lebih realistik, karena pergerakan mereka mengikuti suatu pola yang berbentuk lengkung (termasuk lingkaran, elips, atau parabola). Pola gerak semacam inilah yang tidak dimiliki oleh sistem pergerakan mekanik/ robotik yang cenderung patah-patah.</w:t>
      </w:r>
    </w:p>
    <w:p w:rsidR="00032F02" w:rsidRDefault="00032F02" w:rsidP="00683941">
      <w:pPr>
        <w:spacing w:after="0" w:line="360" w:lineRule="auto"/>
        <w:ind w:firstLine="709"/>
        <w:jc w:val="both"/>
        <w:rPr>
          <w:rFonts w:ascii="Times New Roman" w:hAnsi="Times New Roman" w:cs="Times New Roman"/>
          <w:sz w:val="24"/>
          <w:szCs w:val="24"/>
        </w:rPr>
      </w:pPr>
    </w:p>
    <w:p w:rsidR="00683941" w:rsidRPr="00F67A26" w:rsidRDefault="00032F02" w:rsidP="00683941">
      <w:pPr>
        <w:pStyle w:val="ListParagraph"/>
        <w:numPr>
          <w:ilvl w:val="0"/>
          <w:numId w:val="4"/>
        </w:numPr>
        <w:spacing w:after="0" w:line="360" w:lineRule="auto"/>
        <w:jc w:val="both"/>
        <w:rPr>
          <w:rFonts w:ascii="Times New Roman" w:hAnsi="Times New Roman" w:cs="Times New Roman"/>
          <w:b/>
          <w:sz w:val="24"/>
          <w:szCs w:val="24"/>
        </w:rPr>
      </w:pPr>
      <w:r w:rsidRPr="00032F02">
        <w:rPr>
          <w:rFonts w:ascii="Times New Roman" w:hAnsi="Times New Roman" w:cs="Times New Roman"/>
          <w:sz w:val="24"/>
          <w:szCs w:val="24"/>
        </w:rPr>
        <w:drawing>
          <wp:anchor distT="0" distB="0" distL="114300" distR="114300" simplePos="0" relativeHeight="251662336" behindDoc="0" locked="0" layoutInCell="1" allowOverlap="1" wp14:anchorId="070FFA96" wp14:editId="0B0CF841">
            <wp:simplePos x="0" y="0"/>
            <wp:positionH relativeFrom="column">
              <wp:posOffset>1000125</wp:posOffset>
            </wp:positionH>
            <wp:positionV relativeFrom="line">
              <wp:posOffset>38100</wp:posOffset>
            </wp:positionV>
            <wp:extent cx="3209925" cy="952500"/>
            <wp:effectExtent l="0" t="0" r="9525" b="0"/>
            <wp:wrapTopAndBottom/>
            <wp:docPr id="13" name="Picture 13" descr="http://oprekzoneimage.files.wordpress.com/2011/10/melempar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prekzoneimage.files.wordpress.com/2011/10/melemparbol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952500"/>
                    </a:xfrm>
                    <a:prstGeom prst="rect">
                      <a:avLst/>
                    </a:prstGeom>
                    <a:noFill/>
                    <a:ln>
                      <a:noFill/>
                    </a:ln>
                  </pic:spPr>
                </pic:pic>
              </a:graphicData>
            </a:graphic>
          </wp:anchor>
        </w:drawing>
      </w:r>
      <w:r w:rsidR="00683941" w:rsidRPr="00F67A26">
        <w:rPr>
          <w:rFonts w:ascii="Times New Roman" w:hAnsi="Times New Roman" w:cs="Times New Roman"/>
          <w:b/>
          <w:sz w:val="24"/>
          <w:szCs w:val="24"/>
        </w:rPr>
        <w:t>Secondary Action</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Secondary action adalah gerakan-gerakan tambahan yang dimaksudkan untuk memperkuat gerakan utama supaya sebuah animasi tampak lebih realistik. Secondary action t</w:t>
      </w:r>
      <w:r>
        <w:rPr>
          <w:rFonts w:ascii="Times New Roman" w:hAnsi="Times New Roman" w:cs="Times New Roman"/>
          <w:sz w:val="24"/>
          <w:szCs w:val="24"/>
        </w:rPr>
        <w:t>idak dimaksudkan untuk menjadi “</w:t>
      </w:r>
      <w:r w:rsidRPr="00683941">
        <w:rPr>
          <w:rFonts w:ascii="Times New Roman" w:hAnsi="Times New Roman" w:cs="Times New Roman"/>
          <w:sz w:val="24"/>
          <w:szCs w:val="24"/>
        </w:rPr>
        <w:t>pusat perh</w:t>
      </w:r>
      <w:r>
        <w:rPr>
          <w:rFonts w:ascii="Times New Roman" w:hAnsi="Times New Roman" w:cs="Times New Roman"/>
          <w:sz w:val="24"/>
          <w:szCs w:val="24"/>
        </w:rPr>
        <w:t>atian”</w:t>
      </w:r>
      <w:r w:rsidRPr="00683941">
        <w:rPr>
          <w:rFonts w:ascii="Times New Roman" w:hAnsi="Times New Roman" w:cs="Times New Roman"/>
          <w:sz w:val="24"/>
          <w:szCs w:val="24"/>
        </w:rPr>
        <w:t xml:space="preserve"> sehingga mengaburkan atau mengalihkan perhatian dari gerakan utama. Kemunculannya lebih berfungsi memberikan emphasize untuk memperkuat gerakan utama.</w:t>
      </w:r>
      <w:r w:rsidRPr="00683941">
        <w:rPr>
          <w:rFonts w:ascii="Times New Roman" w:hAnsi="Times New Roman" w:cs="Times New Roman"/>
          <w:sz w:val="24"/>
          <w:szCs w:val="24"/>
        </w:rPr>
        <w:cr/>
        <w:t>Contoh: Ketika seseorang sedang berjalan, gerakan utamanya tentu adalah melangkahkan kaki sebagaimana berjalan seharusnya. Tetapi seorang animator bisa menambahkan secondary action untuk memperkuat kesan hidup pada animasinya. Mis</w:t>
      </w:r>
      <w:r>
        <w:rPr>
          <w:rFonts w:ascii="Times New Roman" w:hAnsi="Times New Roman" w:cs="Times New Roman"/>
          <w:sz w:val="24"/>
          <w:szCs w:val="24"/>
        </w:rPr>
        <w:t>alnya, sambil berjalan “seorang”</w:t>
      </w:r>
      <w:r w:rsidRPr="00683941">
        <w:rPr>
          <w:rFonts w:ascii="Times New Roman" w:hAnsi="Times New Roman" w:cs="Times New Roman"/>
          <w:sz w:val="24"/>
          <w:szCs w:val="24"/>
        </w:rPr>
        <w:t xml:space="preserve"> figur atau karakter animasi mengayun-ayunkan tangannya atau bersiul-siul. Gerakan mengayun-ayunkan tangan dan bersiul-siul inilah secondary action untuk gerakan berjalan.</w:t>
      </w:r>
    </w:p>
    <w:p w:rsidR="00032F02" w:rsidRDefault="00032F02" w:rsidP="00683941">
      <w:pPr>
        <w:spacing w:after="0" w:line="360" w:lineRule="auto"/>
        <w:ind w:firstLine="709"/>
        <w:jc w:val="both"/>
        <w:rPr>
          <w:rFonts w:ascii="Times New Roman" w:hAnsi="Times New Roman" w:cs="Times New Roman"/>
          <w:sz w:val="24"/>
          <w:szCs w:val="24"/>
        </w:rPr>
      </w:pPr>
    </w:p>
    <w:p w:rsidR="00683941" w:rsidRPr="00F67A26" w:rsidRDefault="00683941" w:rsidP="00683941">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Timing &amp; Spacing</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Grim Natwick -seorang animator Disney pernah berkata, “Animasi adalah tentang timing dan spacing”. Timing adalah tentang menentukan waktu kapan sebuah gerakan harus dilakukan, sementara spacing adalah tentang menentukan percepatan dan perlambatan dari bermacam-macam jenis gerak.</w:t>
      </w:r>
      <w:r w:rsidRPr="00683941">
        <w:rPr>
          <w:rFonts w:ascii="Times New Roman" w:hAnsi="Times New Roman" w:cs="Times New Roman"/>
          <w:sz w:val="24"/>
          <w:szCs w:val="24"/>
        </w:rPr>
        <w:cr/>
        <w:t>Contoh Timing: Menentukan pada detik keberapa sebuah bola yang meluncur kemudian menghantam kaca jendela.</w:t>
      </w:r>
    </w:p>
    <w:p w:rsidR="00683941" w:rsidRDefault="00683941" w:rsidP="00683941">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Contoh Spacing: Menentukan kepadatan gambar (yang pada animasi akan berpengaruh pada kecepatan gerak) ketika bola itu sebelum menghantam kaca, tepat menghantam kaca, sesudahnya, atau misalnya ketika bola itu mulai jatuh ke lantai. Spacing (pengaturan kepadatan gambar) akan mempengaruhi kecepatan gerak bola, percepatan dan perlambatannya, sehingga membuat sebuah gerakan lebih realistis.</w:t>
      </w:r>
    </w:p>
    <w:p w:rsidR="00032F02" w:rsidRDefault="00032F02" w:rsidP="00683941">
      <w:pPr>
        <w:spacing w:after="0" w:line="360" w:lineRule="auto"/>
        <w:ind w:firstLine="709"/>
        <w:jc w:val="both"/>
        <w:rPr>
          <w:rFonts w:ascii="Times New Roman" w:hAnsi="Times New Roman" w:cs="Times New Roman"/>
          <w:sz w:val="24"/>
          <w:szCs w:val="24"/>
        </w:rPr>
      </w:pPr>
      <w:r w:rsidRPr="00032F02">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column">
              <wp:posOffset>1295400</wp:posOffset>
            </wp:positionH>
            <wp:positionV relativeFrom="line">
              <wp:posOffset>-28575</wp:posOffset>
            </wp:positionV>
            <wp:extent cx="2486025" cy="952500"/>
            <wp:effectExtent l="0" t="0" r="9525" b="0"/>
            <wp:wrapTopAndBottom/>
            <wp:docPr id="3" name="Picture 3" descr="http://oprekzoneimage.files.wordpress.com/2011/10/mutiberj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rekzoneimage.files.wordpress.com/2011/10/mutiberjal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952500"/>
                    </a:xfrm>
                    <a:prstGeom prst="rect">
                      <a:avLst/>
                    </a:prstGeom>
                    <a:noFill/>
                    <a:ln>
                      <a:noFill/>
                    </a:ln>
                  </pic:spPr>
                </pic:pic>
              </a:graphicData>
            </a:graphic>
          </wp:anchor>
        </w:drawing>
      </w:r>
    </w:p>
    <w:p w:rsidR="00683941" w:rsidRPr="00F67A26" w:rsidRDefault="00683941" w:rsidP="00683941">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Exaggeration</w:t>
      </w:r>
    </w:p>
    <w:p w:rsidR="00683941" w:rsidRDefault="00683941" w:rsidP="00EC5CE2">
      <w:pPr>
        <w:spacing w:after="0" w:line="360" w:lineRule="auto"/>
        <w:ind w:firstLine="709"/>
        <w:jc w:val="both"/>
        <w:rPr>
          <w:rFonts w:ascii="Times New Roman" w:hAnsi="Times New Roman" w:cs="Times New Roman"/>
          <w:sz w:val="24"/>
          <w:szCs w:val="24"/>
        </w:rPr>
      </w:pPr>
      <w:r w:rsidRPr="00683941">
        <w:rPr>
          <w:rFonts w:ascii="Times New Roman" w:hAnsi="Times New Roman" w:cs="Times New Roman"/>
          <w:sz w:val="24"/>
          <w:szCs w:val="24"/>
        </w:rPr>
        <w:t>Exaggeration adalah upaya untuk mendramatisir sebuah animasi dalam bentuk rekayasa gambar yang bersifat hiperbolis. Dibuat untuk menampilkan ekstrimitas ekspresi tertentu, dan lazimnya dibuat secara komedik. Banyak dijumpai di film-film animasi sejenis Tom &amp; Jerry, Donald Duck, Doraemon dan sebagainya.</w:t>
      </w:r>
      <w:r w:rsidRPr="00683941">
        <w:rPr>
          <w:rFonts w:ascii="Times New Roman" w:hAnsi="Times New Roman" w:cs="Times New Roman"/>
          <w:sz w:val="24"/>
          <w:szCs w:val="24"/>
        </w:rPr>
        <w:cr/>
      </w:r>
      <w:r w:rsidR="00EC5CE2">
        <w:rPr>
          <w:rFonts w:ascii="Times New Roman" w:hAnsi="Times New Roman" w:cs="Times New Roman"/>
          <w:sz w:val="24"/>
          <w:szCs w:val="24"/>
        </w:rPr>
        <w:t xml:space="preserve">Contoh: </w:t>
      </w:r>
      <w:r w:rsidR="00EC5CE2">
        <w:rPr>
          <w:rFonts w:ascii="Times New Roman" w:hAnsi="Times New Roman" w:cs="Times New Roman"/>
          <w:sz w:val="24"/>
          <w:szCs w:val="24"/>
        </w:rPr>
        <w:cr/>
        <w:t>1) Bola mata Tom yang melompat</w:t>
      </w:r>
      <w:r w:rsidRPr="00683941">
        <w:rPr>
          <w:rFonts w:ascii="Times New Roman" w:hAnsi="Times New Roman" w:cs="Times New Roman"/>
          <w:sz w:val="24"/>
          <w:szCs w:val="24"/>
        </w:rPr>
        <w:t xml:space="preserve"> keluar karena kaget, </w:t>
      </w:r>
      <w:r w:rsidRPr="00683941">
        <w:rPr>
          <w:rFonts w:ascii="Times New Roman" w:hAnsi="Times New Roman" w:cs="Times New Roman"/>
          <w:sz w:val="24"/>
          <w:szCs w:val="24"/>
        </w:rPr>
        <w:cr/>
        <w:t xml:space="preserve">2) Muka Donald yang membara ketika marah, </w:t>
      </w:r>
      <w:r w:rsidRPr="00683941">
        <w:rPr>
          <w:rFonts w:ascii="Times New Roman" w:hAnsi="Times New Roman" w:cs="Times New Roman"/>
          <w:sz w:val="24"/>
          <w:szCs w:val="24"/>
        </w:rPr>
        <w:cr/>
        <w:t>3) Air mata Nobita yang mengalir seperti air terjun ketika menangis.</w:t>
      </w:r>
    </w:p>
    <w:p w:rsidR="00EC5CE2" w:rsidRPr="00F67A26" w:rsidRDefault="00EC5CE2" w:rsidP="00EC5CE2">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solid drawing</w:t>
      </w:r>
    </w:p>
    <w:p w:rsidR="00EC5CE2" w:rsidRDefault="00EC5CE2" w:rsidP="00EC5CE2">
      <w:pPr>
        <w:spacing w:after="0" w:line="360" w:lineRule="auto"/>
        <w:ind w:firstLine="709"/>
        <w:jc w:val="both"/>
        <w:rPr>
          <w:rFonts w:ascii="Times New Roman" w:hAnsi="Times New Roman" w:cs="Times New Roman"/>
          <w:sz w:val="24"/>
          <w:szCs w:val="24"/>
        </w:rPr>
      </w:pPr>
      <w:r w:rsidRPr="00EC5CE2">
        <w:rPr>
          <w:rFonts w:ascii="Times New Roman" w:hAnsi="Times New Roman" w:cs="Times New Roman"/>
          <w:sz w:val="24"/>
          <w:szCs w:val="24"/>
        </w:rPr>
        <w:t>Menggambar sebagai dasar utama animasi memegang peranan yang signifikan dalam menen</w:t>
      </w:r>
      <w:r>
        <w:rPr>
          <w:rFonts w:ascii="Times New Roman" w:hAnsi="Times New Roman" w:cs="Times New Roman"/>
          <w:sz w:val="24"/>
          <w:szCs w:val="24"/>
        </w:rPr>
        <w:t>tukan -baik proses maupun hasil</w:t>
      </w:r>
      <w:r w:rsidRPr="00EC5CE2">
        <w:rPr>
          <w:rFonts w:ascii="Times New Roman" w:hAnsi="Times New Roman" w:cs="Times New Roman"/>
          <w:sz w:val="24"/>
          <w:szCs w:val="24"/>
        </w:rPr>
        <w:t xml:space="preserve"> sebuah animasi, terutama animasi klasik. Seorang animator harus memiliki kepekaan terhadap anatomi, komposisi, berat, keseimbangan, pencahayaan, dan sebagainya yang dapat dilatih melalui serangkaian observasi dan pengamatan, dimana dalam observasi itu salah satu yang harus dilakukan adalah: meng</w:t>
      </w:r>
      <w:r>
        <w:rPr>
          <w:rFonts w:ascii="Times New Roman" w:hAnsi="Times New Roman" w:cs="Times New Roman"/>
          <w:sz w:val="24"/>
          <w:szCs w:val="24"/>
        </w:rPr>
        <w:t xml:space="preserve">gambar. </w:t>
      </w:r>
      <w:r w:rsidRPr="00EC5CE2">
        <w:rPr>
          <w:rFonts w:ascii="Times New Roman" w:hAnsi="Times New Roman" w:cs="Times New Roman"/>
          <w:sz w:val="24"/>
          <w:szCs w:val="24"/>
        </w:rPr>
        <w:t xml:space="preserve">Meskipun kini peran gambar -yang dihasilkan sketsa manual- sudah bisa </w:t>
      </w:r>
      <w:r w:rsidRPr="00EC5CE2">
        <w:rPr>
          <w:rFonts w:ascii="Times New Roman" w:hAnsi="Times New Roman" w:cs="Times New Roman"/>
          <w:sz w:val="24"/>
          <w:szCs w:val="24"/>
        </w:rPr>
        <w:lastRenderedPageBreak/>
        <w:t>digantikan oleh komputer, tetapi denga</w:t>
      </w:r>
      <w:r>
        <w:rPr>
          <w:rFonts w:ascii="Times New Roman" w:hAnsi="Times New Roman" w:cs="Times New Roman"/>
          <w:sz w:val="24"/>
          <w:szCs w:val="24"/>
        </w:rPr>
        <w:t>n pemahaman dasar dari prinsip menggambar</w:t>
      </w:r>
      <w:r w:rsidRPr="00EC5CE2">
        <w:rPr>
          <w:rFonts w:ascii="Times New Roman" w:hAnsi="Times New Roman" w:cs="Times New Roman"/>
          <w:sz w:val="24"/>
          <w:szCs w:val="24"/>
        </w:rPr>
        <w:t xml:space="preserve"> akan </w:t>
      </w:r>
      <w:r w:rsidR="00461B51" w:rsidRPr="00461B51">
        <w:rPr>
          <w:rFonts w:ascii="Times New Roman" w:hAnsi="Times New Roman" w:cs="Times New Roman"/>
          <w:sz w:val="24"/>
          <w:szCs w:val="24"/>
        </w:rPr>
        <w:drawing>
          <wp:anchor distT="0" distB="0" distL="114300" distR="114300" simplePos="0" relativeHeight="251671552" behindDoc="0" locked="0" layoutInCell="1" allowOverlap="1" wp14:anchorId="07D8712D" wp14:editId="157A7F80">
            <wp:simplePos x="0" y="0"/>
            <wp:positionH relativeFrom="margin">
              <wp:align>center</wp:align>
            </wp:positionH>
            <wp:positionV relativeFrom="line">
              <wp:posOffset>386080</wp:posOffset>
            </wp:positionV>
            <wp:extent cx="1819275" cy="1428750"/>
            <wp:effectExtent l="0" t="0" r="9525" b="0"/>
            <wp:wrapTopAndBottom/>
            <wp:docPr id="27" name="Picture 27" descr="http://oprekzoneimage.files.wordpress.com/2011/10/mickey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rekzoneimage.files.wordpress.com/2011/10/mickeymou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428750"/>
                    </a:xfrm>
                    <a:prstGeom prst="rect">
                      <a:avLst/>
                    </a:prstGeom>
                    <a:noFill/>
                    <a:ln>
                      <a:noFill/>
                    </a:ln>
                  </pic:spPr>
                </pic:pic>
              </a:graphicData>
            </a:graphic>
          </wp:anchor>
        </w:drawing>
      </w:r>
      <w:r w:rsidRPr="00EC5CE2">
        <w:rPr>
          <w:rFonts w:ascii="Times New Roman" w:hAnsi="Times New Roman" w:cs="Times New Roman"/>
          <w:sz w:val="24"/>
          <w:szCs w:val="24"/>
        </w:rPr>
        <w:t>mengha</w:t>
      </w:r>
      <w:r>
        <w:rPr>
          <w:rFonts w:ascii="Times New Roman" w:hAnsi="Times New Roman" w:cs="Times New Roman"/>
          <w:sz w:val="24"/>
          <w:szCs w:val="24"/>
        </w:rPr>
        <w:t>silkan animasi yang lebih peka</w:t>
      </w:r>
      <w:r w:rsidRPr="00EC5CE2">
        <w:rPr>
          <w:rFonts w:ascii="Times New Roman" w:hAnsi="Times New Roman" w:cs="Times New Roman"/>
          <w:sz w:val="24"/>
          <w:szCs w:val="24"/>
        </w:rPr>
        <w:t>.</w:t>
      </w:r>
    </w:p>
    <w:p w:rsidR="00461B51" w:rsidRDefault="00461B51" w:rsidP="00EC5CE2">
      <w:pPr>
        <w:spacing w:after="0" w:line="360" w:lineRule="auto"/>
        <w:ind w:firstLine="709"/>
        <w:jc w:val="both"/>
        <w:rPr>
          <w:rFonts w:ascii="Times New Roman" w:hAnsi="Times New Roman" w:cs="Times New Roman"/>
          <w:sz w:val="24"/>
          <w:szCs w:val="24"/>
        </w:rPr>
      </w:pPr>
    </w:p>
    <w:p w:rsidR="00EC5CE2" w:rsidRPr="00F67A26" w:rsidRDefault="00EC5CE2" w:rsidP="00EC5CE2">
      <w:pPr>
        <w:pStyle w:val="ListParagraph"/>
        <w:numPr>
          <w:ilvl w:val="0"/>
          <w:numId w:val="4"/>
        </w:numPr>
        <w:spacing w:after="0" w:line="360" w:lineRule="auto"/>
        <w:jc w:val="both"/>
        <w:rPr>
          <w:rFonts w:ascii="Times New Roman" w:hAnsi="Times New Roman" w:cs="Times New Roman"/>
          <w:b/>
          <w:sz w:val="24"/>
          <w:szCs w:val="24"/>
        </w:rPr>
      </w:pPr>
      <w:r w:rsidRPr="00F67A26">
        <w:rPr>
          <w:rFonts w:ascii="Times New Roman" w:hAnsi="Times New Roman" w:cs="Times New Roman"/>
          <w:b/>
          <w:sz w:val="24"/>
          <w:szCs w:val="24"/>
        </w:rPr>
        <w:t>Apeal</w:t>
      </w:r>
    </w:p>
    <w:p w:rsidR="00EC5CE2" w:rsidRDefault="00EC5CE2" w:rsidP="00EC5CE2">
      <w:pPr>
        <w:spacing w:after="0" w:line="360" w:lineRule="auto"/>
        <w:ind w:firstLine="709"/>
        <w:jc w:val="both"/>
        <w:rPr>
          <w:rFonts w:ascii="Times New Roman" w:hAnsi="Times New Roman" w:cs="Times New Roman"/>
          <w:sz w:val="24"/>
          <w:szCs w:val="24"/>
        </w:rPr>
      </w:pPr>
      <w:r w:rsidRPr="00EC5CE2">
        <w:rPr>
          <w:rFonts w:ascii="Times New Roman" w:hAnsi="Times New Roman" w:cs="Times New Roman"/>
          <w:sz w:val="24"/>
          <w:szCs w:val="24"/>
        </w:rPr>
        <w:t xml:space="preserve">Appeal berkaitan dengan keseluruhan look atau gaya visual dalam animasi. Sebagaimana gambar yang telah menelurkan banyak gaya, animasi (dan ber-animasi) juga memiliki gaya yang sangat beragam. Sebagai contoh, anda tentu bisa mengidentifikasi gaya animasi buatan Jepang dengan hanya melihatnya sekilas. Anda juga bisa melihat ke-khas-an animasi buatan Disney atau Dreamworks. Hal ini karena mereka memiliki appeal atau gaya tertentu. Ada juga yang berpendapat bahwa appeal adalah tentang penokohan, berkorelasi dengan ‘kharisma’ seorang tokoh atau karakter dalam animasi. Jadi, meskipun tokoh utama dari sebuah animasi adalah monster, demit, siluman atau karakter ‘jelek’ lainnya tetapi tetap </w:t>
      </w:r>
      <w:r w:rsidR="00032F02" w:rsidRPr="00032F02">
        <w:rPr>
          <w:rFonts w:ascii="Times New Roman" w:hAnsi="Times New Roman" w:cs="Times New Roman"/>
          <w:sz w:val="24"/>
          <w:szCs w:val="24"/>
        </w:rPr>
        <w:drawing>
          <wp:anchor distT="0" distB="0" distL="114300" distR="114300" simplePos="0" relativeHeight="251670528" behindDoc="0" locked="0" layoutInCell="1" allowOverlap="1" wp14:anchorId="0452592E" wp14:editId="6633FAE6">
            <wp:simplePos x="0" y="0"/>
            <wp:positionH relativeFrom="column">
              <wp:posOffset>1428750</wp:posOffset>
            </wp:positionH>
            <wp:positionV relativeFrom="line">
              <wp:posOffset>262255</wp:posOffset>
            </wp:positionV>
            <wp:extent cx="2352675" cy="952500"/>
            <wp:effectExtent l="0" t="0" r="9525" b="0"/>
            <wp:wrapTopAndBottom/>
            <wp:docPr id="25" name="Picture 25" descr="http://oprekzoneimage.files.wordpress.com/2011/10/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rekzoneimage.files.wordpress.com/2011/10/app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952500"/>
                    </a:xfrm>
                    <a:prstGeom prst="rect">
                      <a:avLst/>
                    </a:prstGeom>
                    <a:noFill/>
                    <a:ln>
                      <a:noFill/>
                    </a:ln>
                  </pic:spPr>
                </pic:pic>
              </a:graphicData>
            </a:graphic>
          </wp:anchor>
        </w:drawing>
      </w:r>
      <w:r w:rsidRPr="00EC5CE2">
        <w:rPr>
          <w:rFonts w:ascii="Times New Roman" w:hAnsi="Times New Roman" w:cs="Times New Roman"/>
          <w:sz w:val="24"/>
          <w:szCs w:val="24"/>
        </w:rPr>
        <w:t>bisa appealing.</w:t>
      </w:r>
    </w:p>
    <w:p w:rsidR="00032F02" w:rsidRDefault="00032F02" w:rsidP="00EC5CE2">
      <w:pPr>
        <w:spacing w:after="0" w:line="360" w:lineRule="auto"/>
        <w:ind w:firstLine="709"/>
        <w:jc w:val="both"/>
        <w:rPr>
          <w:rFonts w:ascii="Times New Roman" w:hAnsi="Times New Roman" w:cs="Times New Roman"/>
          <w:sz w:val="24"/>
          <w:szCs w:val="24"/>
        </w:rPr>
      </w:pPr>
    </w:p>
    <w:p w:rsidR="00E76F0C" w:rsidRDefault="00204557" w:rsidP="00204557">
      <w:pPr>
        <w:spacing w:after="0" w:line="360" w:lineRule="auto"/>
        <w:ind w:firstLine="851"/>
        <w:jc w:val="both"/>
        <w:rPr>
          <w:rFonts w:ascii="Times New Roman" w:hAnsi="Times New Roman" w:cs="Times New Roman"/>
          <w:sz w:val="24"/>
          <w:szCs w:val="24"/>
        </w:rPr>
      </w:pPr>
      <w:r w:rsidRPr="00204557">
        <w:rPr>
          <w:rFonts w:ascii="Times New Roman" w:hAnsi="Times New Roman" w:cs="Times New Roman"/>
          <w:sz w:val="24"/>
          <w:szCs w:val="24"/>
        </w:rPr>
        <w:t xml:space="preserve">Ke-12 prinsip animasi diatas sering digunakan dalam teknik animasi stop motion dan dalam penerapannya tentu lebih tergantung pada sang animator. </w:t>
      </w:r>
      <w:r w:rsidRPr="00E76F0C">
        <w:rPr>
          <w:rFonts w:ascii="Times New Roman" w:hAnsi="Times New Roman" w:cs="Times New Roman"/>
          <w:sz w:val="24"/>
          <w:szCs w:val="24"/>
        </w:rPr>
        <w:t>Apakah seluruh prinsip tersebut harus digunakan dalam pembuatan animasi</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4557">
        <w:rPr>
          <w:rFonts w:ascii="Times New Roman" w:hAnsi="Times New Roman" w:cs="Times New Roman"/>
          <w:sz w:val="24"/>
          <w:szCs w:val="24"/>
        </w:rPr>
        <w:t>Semakin profesional seorang animator dalam menguasai, mengoptimalkan dan mengeksplorasi kemampuan dirinya dalam membuat animasi secara keseluruhan, tentunya ide cerita akan selalu menarik dan menghasilkan sebuah film animasi yang sangat dinamis dan tidak membosankan bahkan untuk kalangan yang bukan merupakan target utama pengguna.</w:t>
      </w:r>
    </w:p>
    <w:p w:rsidR="00580E2B" w:rsidRDefault="00580E2B" w:rsidP="00683941">
      <w:pPr>
        <w:spacing w:after="0" w:line="360" w:lineRule="auto"/>
        <w:jc w:val="both"/>
        <w:rPr>
          <w:rFonts w:ascii="Times New Roman" w:hAnsi="Times New Roman" w:cs="Times New Roman"/>
          <w:sz w:val="24"/>
          <w:szCs w:val="24"/>
        </w:rPr>
      </w:pPr>
    </w:p>
    <w:p w:rsidR="00580E2B" w:rsidRDefault="00580E2B" w:rsidP="00683941">
      <w:pPr>
        <w:spacing w:after="0" w:line="360" w:lineRule="auto"/>
        <w:jc w:val="both"/>
        <w:rPr>
          <w:rFonts w:ascii="Times New Roman" w:hAnsi="Times New Roman" w:cs="Times New Roman"/>
          <w:sz w:val="24"/>
          <w:szCs w:val="24"/>
        </w:rPr>
      </w:pPr>
    </w:p>
    <w:p w:rsidR="00580E2B" w:rsidRDefault="00580E2B" w:rsidP="00683941">
      <w:pPr>
        <w:spacing w:after="0" w:line="360" w:lineRule="auto"/>
        <w:jc w:val="both"/>
        <w:rPr>
          <w:rFonts w:ascii="Times New Roman" w:hAnsi="Times New Roman" w:cs="Times New Roman"/>
          <w:sz w:val="24"/>
          <w:szCs w:val="24"/>
        </w:rPr>
      </w:pPr>
      <w:bookmarkStart w:id="0" w:name="_GoBack"/>
      <w:bookmarkEnd w:id="0"/>
    </w:p>
    <w:p w:rsidR="00E76F0C" w:rsidRDefault="00E76F0C" w:rsidP="00683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REFERENSI :</w:t>
      </w:r>
    </w:p>
    <w:p w:rsidR="00E76F0C" w:rsidRDefault="00E76F0C" w:rsidP="00683941">
      <w:pPr>
        <w:spacing w:after="0" w:line="360" w:lineRule="auto"/>
        <w:jc w:val="both"/>
        <w:rPr>
          <w:rFonts w:ascii="Times New Roman" w:hAnsi="Times New Roman" w:cs="Times New Roman"/>
          <w:sz w:val="24"/>
          <w:szCs w:val="24"/>
        </w:rPr>
      </w:pPr>
      <w:r w:rsidRPr="00E76F0C">
        <w:rPr>
          <w:rFonts w:ascii="Times New Roman" w:hAnsi="Times New Roman" w:cs="Times New Roman"/>
          <w:sz w:val="24"/>
          <w:szCs w:val="24"/>
        </w:rPr>
        <w:t>http://dkv.binus.ac.id/2010/04/14/12-prinsip-animasi/</w:t>
      </w:r>
    </w:p>
    <w:p w:rsidR="00E76F0C" w:rsidRPr="00683941" w:rsidRDefault="00E76F0C" w:rsidP="00683941">
      <w:pPr>
        <w:spacing w:after="0" w:line="360" w:lineRule="auto"/>
        <w:jc w:val="both"/>
        <w:rPr>
          <w:rFonts w:ascii="Times New Roman" w:hAnsi="Times New Roman" w:cs="Times New Roman"/>
          <w:sz w:val="24"/>
          <w:szCs w:val="24"/>
        </w:rPr>
      </w:pPr>
    </w:p>
    <w:p w:rsidR="00683941" w:rsidRPr="00683941" w:rsidRDefault="00683941" w:rsidP="00683941">
      <w:pPr>
        <w:spacing w:after="0" w:line="360" w:lineRule="auto"/>
        <w:jc w:val="both"/>
        <w:rPr>
          <w:rFonts w:ascii="Times New Roman" w:hAnsi="Times New Roman" w:cs="Times New Roman"/>
          <w:sz w:val="24"/>
          <w:szCs w:val="24"/>
        </w:rPr>
      </w:pPr>
    </w:p>
    <w:p w:rsidR="00683941" w:rsidRPr="00683941" w:rsidRDefault="00683941" w:rsidP="00683941">
      <w:pPr>
        <w:spacing w:after="0" w:line="360" w:lineRule="auto"/>
        <w:jc w:val="both"/>
        <w:rPr>
          <w:rFonts w:ascii="Times New Roman" w:hAnsi="Times New Roman" w:cs="Times New Roman"/>
          <w:sz w:val="24"/>
          <w:szCs w:val="24"/>
        </w:rPr>
      </w:pPr>
    </w:p>
    <w:p w:rsidR="00F65DAE" w:rsidRPr="00F65DAE" w:rsidRDefault="00F65DAE" w:rsidP="00F65DAE">
      <w:pPr>
        <w:spacing w:after="0" w:line="360" w:lineRule="auto"/>
        <w:ind w:left="720"/>
        <w:jc w:val="both"/>
        <w:rPr>
          <w:rFonts w:ascii="Times New Roman" w:hAnsi="Times New Roman" w:cs="Times New Roman"/>
          <w:sz w:val="24"/>
          <w:szCs w:val="24"/>
        </w:rPr>
      </w:pPr>
    </w:p>
    <w:p w:rsidR="00F65DAE" w:rsidRDefault="00F65DAE" w:rsidP="00F65DAE">
      <w:pPr>
        <w:spacing w:after="0" w:line="360" w:lineRule="auto"/>
        <w:ind w:firstLine="851"/>
        <w:jc w:val="both"/>
        <w:rPr>
          <w:rFonts w:ascii="Times New Roman" w:hAnsi="Times New Roman" w:cs="Times New Roman"/>
          <w:sz w:val="24"/>
          <w:szCs w:val="24"/>
        </w:rPr>
      </w:pPr>
    </w:p>
    <w:p w:rsidR="00F65DAE" w:rsidRPr="00F65DAE" w:rsidRDefault="00F65DAE" w:rsidP="00F65DAE">
      <w:pPr>
        <w:spacing w:after="0" w:line="360" w:lineRule="auto"/>
        <w:jc w:val="both"/>
        <w:rPr>
          <w:rFonts w:ascii="Times New Roman" w:hAnsi="Times New Roman" w:cs="Times New Roman"/>
          <w:sz w:val="24"/>
          <w:szCs w:val="24"/>
        </w:rPr>
      </w:pPr>
    </w:p>
    <w:p w:rsidR="00C56BA1" w:rsidRPr="00C56BA1" w:rsidRDefault="00C56BA1" w:rsidP="00C56BA1">
      <w:pPr>
        <w:spacing w:after="0" w:line="360" w:lineRule="auto"/>
        <w:jc w:val="both"/>
        <w:rPr>
          <w:rFonts w:ascii="Times New Roman" w:hAnsi="Times New Roman" w:cs="Times New Roman"/>
          <w:sz w:val="24"/>
          <w:szCs w:val="24"/>
        </w:rPr>
      </w:pPr>
    </w:p>
    <w:p w:rsidR="00C56BA1" w:rsidRDefault="00C56BA1" w:rsidP="00C56BA1">
      <w:pPr>
        <w:spacing w:after="0" w:line="360" w:lineRule="auto"/>
        <w:jc w:val="center"/>
        <w:rPr>
          <w:rFonts w:ascii="Times New Roman" w:hAnsi="Times New Roman" w:cs="Times New Roman"/>
          <w:b/>
          <w:sz w:val="24"/>
          <w:szCs w:val="24"/>
        </w:rPr>
      </w:pPr>
    </w:p>
    <w:p w:rsidR="008A19A7" w:rsidRPr="00C56BA1" w:rsidRDefault="00580E2B" w:rsidP="00C56BA1">
      <w:pPr>
        <w:jc w:val="both"/>
        <w:rPr>
          <w:rFonts w:ascii="Times New Roman" w:hAnsi="Times New Roman" w:cs="Times New Roman"/>
          <w:color w:val="000000" w:themeColor="text1"/>
          <w:sz w:val="24"/>
          <w:szCs w:val="24"/>
        </w:rPr>
      </w:pPr>
    </w:p>
    <w:sectPr w:rsidR="008A19A7" w:rsidRPr="00C56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47C0"/>
    <w:multiLevelType w:val="hybridMultilevel"/>
    <w:tmpl w:val="C694BE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BE25EC"/>
    <w:multiLevelType w:val="hybridMultilevel"/>
    <w:tmpl w:val="206E8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874F02"/>
    <w:multiLevelType w:val="hybridMultilevel"/>
    <w:tmpl w:val="CC9E51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A9D1C27"/>
    <w:multiLevelType w:val="hybridMultilevel"/>
    <w:tmpl w:val="D97E6C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1"/>
    <w:rsid w:val="00032F02"/>
    <w:rsid w:val="00204557"/>
    <w:rsid w:val="00461B51"/>
    <w:rsid w:val="00580E2B"/>
    <w:rsid w:val="00683941"/>
    <w:rsid w:val="007D7A87"/>
    <w:rsid w:val="0094145F"/>
    <w:rsid w:val="00C56BA1"/>
    <w:rsid w:val="00E306E8"/>
    <w:rsid w:val="00E76F0C"/>
    <w:rsid w:val="00EC5CE2"/>
    <w:rsid w:val="00F65DAE"/>
    <w:rsid w:val="00F67A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2D525-21C8-441E-9AB3-A9107A88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A1"/>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A1"/>
    <w:pPr>
      <w:ind w:left="720"/>
      <w:contextualSpacing/>
    </w:pPr>
  </w:style>
  <w:style w:type="character" w:styleId="Hyperlink">
    <w:name w:val="Hyperlink"/>
    <w:basedOn w:val="DefaultParagraphFont"/>
    <w:uiPriority w:val="99"/>
    <w:unhideWhenUsed/>
    <w:rsid w:val="00E76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Ulat Bulu (mojo)</dc:creator>
  <cp:lastModifiedBy>Ulat Bulu (mojo)</cp:lastModifiedBy>
  <cp:revision>4</cp:revision>
  <dcterms:created xsi:type="dcterms:W3CDTF">2013-05-25T17:06:00Z</dcterms:created>
  <dcterms:modified xsi:type="dcterms:W3CDTF">2013-05-25T17:16:00Z</dcterms:modified>
</cp:coreProperties>
</file>